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309" w:rsidRPr="000A71C3" w:rsidRDefault="00C46309" w:rsidP="00C46309">
      <w:pPr>
        <w:jc w:val="center"/>
        <w:rPr>
          <w:rFonts w:ascii="Times New Roman" w:hAnsi="Times New Roman" w:cs="Times New Roman"/>
          <w:b/>
          <w:sz w:val="36"/>
          <w:szCs w:val="36"/>
          <w:lang w:val="uk-UA"/>
        </w:rPr>
      </w:pPr>
      <w:r w:rsidRPr="000A71C3">
        <w:rPr>
          <w:rFonts w:ascii="Times New Roman" w:hAnsi="Times New Roman" w:cs="Times New Roman"/>
          <w:b/>
          <w:sz w:val="36"/>
          <w:szCs w:val="36"/>
          <w:lang w:val="uk-UA"/>
        </w:rPr>
        <w:t>РОЗРОБКИ ЗАНЯТЬ ГУРТКА</w:t>
      </w:r>
      <w:r>
        <w:rPr>
          <w:rFonts w:ascii="Times New Roman" w:hAnsi="Times New Roman" w:cs="Times New Roman"/>
          <w:b/>
          <w:sz w:val="36"/>
          <w:szCs w:val="36"/>
          <w:lang w:val="uk-UA"/>
        </w:rPr>
        <w:t xml:space="preserve"> «ШКОЛА БЕЗПЕКИ»</w:t>
      </w:r>
    </w:p>
    <w:p w:rsidR="00C46309" w:rsidRPr="009A07E3" w:rsidRDefault="00C46309" w:rsidP="00C46309">
      <w:pPr>
        <w:jc w:val="center"/>
        <w:rPr>
          <w:rFonts w:ascii="Times New Roman" w:hAnsi="Times New Roman" w:cs="Times New Roman"/>
          <w:b/>
          <w:sz w:val="28"/>
          <w:szCs w:val="28"/>
          <w:lang w:val="uk-UA"/>
        </w:rPr>
      </w:pPr>
      <w:r w:rsidRPr="009A07E3">
        <w:rPr>
          <w:rFonts w:ascii="Times New Roman" w:hAnsi="Times New Roman" w:cs="Times New Roman"/>
          <w:b/>
          <w:sz w:val="28"/>
          <w:szCs w:val="28"/>
          <w:lang w:val="uk-UA"/>
        </w:rPr>
        <w:t xml:space="preserve">Заняття   гуртка  </w:t>
      </w:r>
      <w:r>
        <w:rPr>
          <w:rFonts w:ascii="Times New Roman" w:hAnsi="Times New Roman" w:cs="Times New Roman"/>
          <w:b/>
          <w:sz w:val="28"/>
          <w:szCs w:val="28"/>
          <w:lang w:val="uk-UA"/>
        </w:rPr>
        <w:t>«</w:t>
      </w:r>
      <w:r w:rsidRPr="009A07E3">
        <w:rPr>
          <w:rFonts w:ascii="Times New Roman" w:hAnsi="Times New Roman" w:cs="Times New Roman"/>
          <w:b/>
          <w:sz w:val="28"/>
          <w:szCs w:val="28"/>
          <w:lang w:val="uk-UA"/>
        </w:rPr>
        <w:t>Школа  безпеки</w:t>
      </w:r>
      <w:r>
        <w:rPr>
          <w:rFonts w:ascii="Times New Roman" w:hAnsi="Times New Roman" w:cs="Times New Roman"/>
          <w:b/>
          <w:sz w:val="28"/>
          <w:szCs w:val="28"/>
          <w:lang w:val="uk-UA"/>
        </w:rPr>
        <w:t>»</w:t>
      </w:r>
    </w:p>
    <w:p w:rsidR="00C46309" w:rsidRPr="00882E00"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Тема.</w:t>
      </w:r>
      <w:r w:rsidRPr="00882E00">
        <w:rPr>
          <w:rFonts w:ascii="Times New Roman" w:hAnsi="Times New Roman" w:cs="Times New Roman"/>
          <w:sz w:val="28"/>
          <w:szCs w:val="28"/>
          <w:lang w:val="uk-UA"/>
        </w:rPr>
        <w:t xml:space="preserve"> Евакуація «потерпілого» з висотної будівлі із супроводженням.</w:t>
      </w:r>
    </w:p>
    <w:p w:rsidR="00C46309" w:rsidRPr="00882E00"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Завдання.</w:t>
      </w:r>
      <w:r w:rsidRPr="00882E00">
        <w:rPr>
          <w:rFonts w:ascii="Times New Roman" w:hAnsi="Times New Roman" w:cs="Times New Roman"/>
          <w:sz w:val="28"/>
          <w:szCs w:val="28"/>
          <w:lang w:val="uk-UA"/>
        </w:rPr>
        <w:t xml:space="preserve">   Піднятися на будівлю(балкон), організувати систему спуску, </w:t>
      </w:r>
      <w:r>
        <w:rPr>
          <w:rFonts w:ascii="Times New Roman" w:hAnsi="Times New Roman" w:cs="Times New Roman"/>
          <w:sz w:val="28"/>
          <w:szCs w:val="28"/>
          <w:lang w:val="uk-UA"/>
        </w:rPr>
        <w:t>здійснити евакуацію «</w:t>
      </w:r>
      <w:r w:rsidRPr="00882E00">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882E00">
        <w:rPr>
          <w:rFonts w:ascii="Times New Roman" w:hAnsi="Times New Roman" w:cs="Times New Roman"/>
          <w:sz w:val="28"/>
          <w:szCs w:val="28"/>
          <w:lang w:val="uk-UA"/>
        </w:rPr>
        <w:t xml:space="preserve">, забезпечити страховку. </w:t>
      </w:r>
    </w:p>
    <w:p w:rsidR="00C46309" w:rsidRPr="00882E00"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Обладнання:</w:t>
      </w:r>
      <w:r w:rsidRPr="00882E00">
        <w:rPr>
          <w:rFonts w:ascii="Times New Roman" w:hAnsi="Times New Roman" w:cs="Times New Roman"/>
          <w:sz w:val="28"/>
          <w:szCs w:val="28"/>
          <w:lang w:val="uk-UA"/>
        </w:rPr>
        <w:t xml:space="preserve"> рятувальні системи - 14шт., карабіни-за потребою, туристична мотузка (основна 10 мм.) 20м</w:t>
      </w:r>
      <w:r>
        <w:rPr>
          <w:rFonts w:ascii="Times New Roman" w:hAnsi="Times New Roman" w:cs="Times New Roman"/>
          <w:sz w:val="28"/>
          <w:szCs w:val="28"/>
          <w:lang w:val="uk-UA"/>
        </w:rPr>
        <w:t xml:space="preserve"> </w:t>
      </w:r>
      <w:r w:rsidRPr="00882E00">
        <w:rPr>
          <w:rFonts w:ascii="Times New Roman" w:hAnsi="Times New Roman" w:cs="Times New Roman"/>
          <w:sz w:val="28"/>
          <w:szCs w:val="28"/>
          <w:lang w:val="uk-UA"/>
        </w:rPr>
        <w:t>- 4шт.</w:t>
      </w:r>
      <w:r>
        <w:rPr>
          <w:rFonts w:ascii="Times New Roman" w:hAnsi="Times New Roman" w:cs="Times New Roman"/>
          <w:sz w:val="28"/>
          <w:szCs w:val="28"/>
          <w:lang w:val="uk-UA"/>
        </w:rPr>
        <w:t xml:space="preserve">, </w:t>
      </w:r>
      <w:r w:rsidRPr="00882E00">
        <w:rPr>
          <w:rFonts w:ascii="Times New Roman" w:hAnsi="Times New Roman" w:cs="Times New Roman"/>
          <w:sz w:val="28"/>
          <w:szCs w:val="28"/>
          <w:lang w:val="uk-UA"/>
        </w:rPr>
        <w:t xml:space="preserve"> допоміжні мотузки по </w:t>
      </w:r>
      <w:r>
        <w:rPr>
          <w:rFonts w:ascii="Times New Roman" w:hAnsi="Times New Roman" w:cs="Times New Roman"/>
          <w:sz w:val="28"/>
          <w:szCs w:val="28"/>
          <w:lang w:val="uk-UA"/>
        </w:rPr>
        <w:t>15-20</w:t>
      </w:r>
      <w:r w:rsidRPr="00882E00">
        <w:rPr>
          <w:rFonts w:ascii="Times New Roman" w:hAnsi="Times New Roman" w:cs="Times New Roman"/>
          <w:sz w:val="28"/>
          <w:szCs w:val="28"/>
          <w:lang w:val="uk-UA"/>
        </w:rPr>
        <w:t xml:space="preserve">м, прусики, </w:t>
      </w:r>
      <w:proofErr w:type="spellStart"/>
      <w:r w:rsidRPr="00882E00">
        <w:rPr>
          <w:rFonts w:ascii="Times New Roman" w:hAnsi="Times New Roman" w:cs="Times New Roman"/>
          <w:sz w:val="28"/>
          <w:szCs w:val="28"/>
          <w:lang w:val="uk-UA"/>
        </w:rPr>
        <w:t>жумари</w:t>
      </w:r>
      <w:proofErr w:type="spellEnd"/>
      <w:r w:rsidRPr="00882E00">
        <w:rPr>
          <w:rFonts w:ascii="Times New Roman" w:hAnsi="Times New Roman" w:cs="Times New Roman"/>
          <w:sz w:val="28"/>
          <w:szCs w:val="28"/>
          <w:lang w:val="uk-UA"/>
        </w:rPr>
        <w:t>, гальмівні пристрої ( вісімки).</w:t>
      </w:r>
    </w:p>
    <w:p w:rsidR="00C46309" w:rsidRPr="00882E00"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Місце:</w:t>
      </w:r>
      <w:r w:rsidRPr="00882E00">
        <w:rPr>
          <w:rFonts w:ascii="Times New Roman" w:hAnsi="Times New Roman" w:cs="Times New Roman"/>
          <w:sz w:val="28"/>
          <w:szCs w:val="28"/>
          <w:lang w:val="uk-UA"/>
        </w:rPr>
        <w:t xml:space="preserve">  спортзал.</w:t>
      </w:r>
    </w:p>
    <w:p w:rsidR="00C46309" w:rsidRPr="009A07E3" w:rsidRDefault="00C46309" w:rsidP="00C46309">
      <w:pPr>
        <w:jc w:val="center"/>
        <w:rPr>
          <w:rFonts w:ascii="Times New Roman" w:hAnsi="Times New Roman" w:cs="Times New Roman"/>
          <w:b/>
          <w:sz w:val="28"/>
          <w:szCs w:val="28"/>
          <w:lang w:val="uk-UA"/>
        </w:rPr>
      </w:pPr>
      <w:r w:rsidRPr="009A07E3">
        <w:rPr>
          <w:rFonts w:ascii="Times New Roman" w:hAnsi="Times New Roman" w:cs="Times New Roman"/>
          <w:b/>
          <w:sz w:val="28"/>
          <w:szCs w:val="28"/>
          <w:lang w:val="uk-UA"/>
        </w:rPr>
        <w:t>Хід заняття</w:t>
      </w:r>
    </w:p>
    <w:p w:rsidR="00C46309" w:rsidRPr="009A07E3" w:rsidRDefault="00C46309" w:rsidP="00C46309">
      <w:pPr>
        <w:jc w:val="center"/>
        <w:rPr>
          <w:rFonts w:ascii="Times New Roman" w:hAnsi="Times New Roman" w:cs="Times New Roman"/>
          <w:b/>
          <w:sz w:val="28"/>
          <w:szCs w:val="28"/>
          <w:lang w:val="uk-UA"/>
        </w:rPr>
      </w:pPr>
      <w:r w:rsidRPr="009A07E3">
        <w:rPr>
          <w:rFonts w:ascii="Times New Roman" w:hAnsi="Times New Roman" w:cs="Times New Roman"/>
          <w:b/>
          <w:sz w:val="28"/>
          <w:szCs w:val="28"/>
          <w:lang w:val="uk-UA"/>
        </w:rPr>
        <w:t>Підготовча частина</w:t>
      </w:r>
    </w:p>
    <w:p w:rsidR="00C46309" w:rsidRDefault="00C46309" w:rsidP="00C46309">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27940</wp:posOffset>
            </wp:positionH>
            <wp:positionV relativeFrom="paragraph">
              <wp:posOffset>1284605</wp:posOffset>
            </wp:positionV>
            <wp:extent cx="3036570" cy="4536440"/>
            <wp:effectExtent l="0" t="0" r="0" b="0"/>
            <wp:wrapTight wrapText="bothSides">
              <wp:wrapPolygon edited="0">
                <wp:start x="0" y="0"/>
                <wp:lineTo x="0" y="21497"/>
                <wp:lineTo x="21410" y="21497"/>
                <wp:lineTo x="21410" y="0"/>
                <wp:lineTo x="0" y="0"/>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6570" cy="4536440"/>
                    </a:xfrm>
                    <a:prstGeom prst="rect">
                      <a:avLst/>
                    </a:prstGeom>
                  </pic:spPr>
                </pic:pic>
              </a:graphicData>
            </a:graphic>
          </wp:anchor>
        </w:drawing>
      </w:r>
      <w:r w:rsidRPr="00882E00">
        <w:rPr>
          <w:rFonts w:ascii="Times New Roman" w:hAnsi="Times New Roman" w:cs="Times New Roman"/>
          <w:sz w:val="28"/>
          <w:szCs w:val="28"/>
          <w:lang w:val="uk-UA"/>
        </w:rPr>
        <w:t xml:space="preserve">Шикування, повідомлення завдань. Керівник розповідає в який спосіб можна піднятися на </w:t>
      </w:r>
      <w:r>
        <w:rPr>
          <w:rFonts w:ascii="Times New Roman" w:hAnsi="Times New Roman" w:cs="Times New Roman"/>
          <w:sz w:val="28"/>
          <w:szCs w:val="28"/>
          <w:lang w:val="uk-UA"/>
        </w:rPr>
        <w:t>висотну будівлю</w:t>
      </w:r>
      <w:r w:rsidRPr="00882E00">
        <w:rPr>
          <w:rFonts w:ascii="Times New Roman" w:hAnsi="Times New Roman" w:cs="Times New Roman"/>
          <w:sz w:val="28"/>
          <w:szCs w:val="28"/>
          <w:lang w:val="uk-UA"/>
        </w:rPr>
        <w:t xml:space="preserve">, як організувати систему спуску потерпілого, </w:t>
      </w:r>
      <w:proofErr w:type="spellStart"/>
      <w:r w:rsidRPr="00882E00">
        <w:rPr>
          <w:rFonts w:ascii="Times New Roman" w:hAnsi="Times New Roman" w:cs="Times New Roman"/>
          <w:sz w:val="28"/>
          <w:szCs w:val="28"/>
          <w:lang w:val="uk-UA"/>
        </w:rPr>
        <w:t>підстраховку</w:t>
      </w:r>
      <w:proofErr w:type="spellEnd"/>
      <w:r w:rsidRPr="00882E00">
        <w:rPr>
          <w:rFonts w:ascii="Times New Roman" w:hAnsi="Times New Roman" w:cs="Times New Roman"/>
          <w:sz w:val="28"/>
          <w:szCs w:val="28"/>
          <w:lang w:val="uk-UA"/>
        </w:rPr>
        <w:t xml:space="preserve">, застосування спеціального обладнання, техніку безпеки. </w:t>
      </w:r>
      <w:r>
        <w:rPr>
          <w:rFonts w:ascii="Times New Roman" w:hAnsi="Times New Roman" w:cs="Times New Roman"/>
          <w:sz w:val="28"/>
          <w:szCs w:val="28"/>
          <w:lang w:val="uk-UA"/>
        </w:rPr>
        <w:t>Висотну будівлю</w:t>
      </w:r>
      <w:r w:rsidRPr="00882E00">
        <w:rPr>
          <w:rFonts w:ascii="Times New Roman" w:hAnsi="Times New Roman" w:cs="Times New Roman"/>
          <w:sz w:val="28"/>
          <w:szCs w:val="28"/>
          <w:lang w:val="uk-UA"/>
        </w:rPr>
        <w:t xml:space="preserve"> іміту</w:t>
      </w:r>
      <w:r>
        <w:rPr>
          <w:rFonts w:ascii="Times New Roman" w:hAnsi="Times New Roman" w:cs="Times New Roman"/>
          <w:sz w:val="28"/>
          <w:szCs w:val="28"/>
          <w:lang w:val="uk-UA"/>
        </w:rPr>
        <w:t>ють</w:t>
      </w:r>
      <w:r w:rsidRPr="00882E00">
        <w:rPr>
          <w:rFonts w:ascii="Times New Roman" w:hAnsi="Times New Roman" w:cs="Times New Roman"/>
          <w:sz w:val="28"/>
          <w:szCs w:val="28"/>
          <w:lang w:val="uk-UA"/>
        </w:rPr>
        <w:t xml:space="preserve"> спеціально обладнан</w:t>
      </w:r>
      <w:r>
        <w:rPr>
          <w:rFonts w:ascii="Times New Roman" w:hAnsi="Times New Roman" w:cs="Times New Roman"/>
          <w:sz w:val="28"/>
          <w:szCs w:val="28"/>
          <w:lang w:val="uk-UA"/>
        </w:rPr>
        <w:t>і</w:t>
      </w:r>
      <w:r w:rsidRPr="00882E00">
        <w:rPr>
          <w:rFonts w:ascii="Times New Roman" w:hAnsi="Times New Roman" w:cs="Times New Roman"/>
          <w:sz w:val="28"/>
          <w:szCs w:val="28"/>
          <w:lang w:val="uk-UA"/>
        </w:rPr>
        <w:t xml:space="preserve"> балкон</w:t>
      </w:r>
      <w:r>
        <w:rPr>
          <w:rFonts w:ascii="Times New Roman" w:hAnsi="Times New Roman" w:cs="Times New Roman"/>
          <w:sz w:val="28"/>
          <w:szCs w:val="28"/>
          <w:lang w:val="uk-UA"/>
        </w:rPr>
        <w:t>и на протилежних лицевих стінах.</w:t>
      </w:r>
      <w:r w:rsidRPr="00882E00">
        <w:rPr>
          <w:rFonts w:ascii="Times New Roman" w:hAnsi="Times New Roman" w:cs="Times New Roman"/>
          <w:sz w:val="28"/>
          <w:szCs w:val="28"/>
          <w:lang w:val="uk-UA"/>
        </w:rPr>
        <w:t xml:space="preserve"> </w:t>
      </w:r>
      <w:r>
        <w:rPr>
          <w:rFonts w:ascii="Times New Roman" w:hAnsi="Times New Roman" w:cs="Times New Roman"/>
          <w:sz w:val="28"/>
          <w:szCs w:val="28"/>
          <w:lang w:val="uk-UA"/>
        </w:rPr>
        <w:t>Їхня висота</w:t>
      </w:r>
      <w:r w:rsidRPr="00882E00">
        <w:rPr>
          <w:rFonts w:ascii="Times New Roman" w:hAnsi="Times New Roman" w:cs="Times New Roman"/>
          <w:sz w:val="28"/>
          <w:szCs w:val="28"/>
          <w:lang w:val="uk-UA"/>
        </w:rPr>
        <w:t xml:space="preserve"> 5 м.</w:t>
      </w:r>
      <w:r>
        <w:rPr>
          <w:rFonts w:ascii="Times New Roman" w:hAnsi="Times New Roman" w:cs="Times New Roman"/>
          <w:sz w:val="28"/>
          <w:szCs w:val="28"/>
          <w:lang w:val="uk-UA"/>
        </w:rPr>
        <w:t xml:space="preserve"> Поділившись на пари  у</w:t>
      </w:r>
      <w:r w:rsidRPr="00036E7A">
        <w:rPr>
          <w:rFonts w:ascii="Times New Roman" w:hAnsi="Times New Roman" w:cs="Times New Roman"/>
          <w:sz w:val="28"/>
          <w:szCs w:val="28"/>
          <w:lang w:val="uk-UA"/>
        </w:rPr>
        <w:t xml:space="preserve">чні одягають рятувальні системи і прилаштовують необхідне спорядження. Повторюють техніку в’язання вузлів: подвійний </w:t>
      </w:r>
      <w:proofErr w:type="spellStart"/>
      <w:r w:rsidRPr="00036E7A">
        <w:rPr>
          <w:rFonts w:ascii="Times New Roman" w:hAnsi="Times New Roman" w:cs="Times New Roman"/>
          <w:sz w:val="28"/>
          <w:szCs w:val="28"/>
          <w:lang w:val="uk-UA"/>
        </w:rPr>
        <w:t>булінь</w:t>
      </w:r>
      <w:proofErr w:type="spellEnd"/>
      <w:r w:rsidRPr="00036E7A">
        <w:rPr>
          <w:rFonts w:ascii="Times New Roman" w:hAnsi="Times New Roman" w:cs="Times New Roman"/>
          <w:sz w:val="28"/>
          <w:szCs w:val="28"/>
          <w:lang w:val="uk-UA"/>
        </w:rPr>
        <w:t xml:space="preserve">, провідник вісімка, штик, зустрічна вісімка, провідник вісімка одним кінцем, </w:t>
      </w:r>
      <w:proofErr w:type="spellStart"/>
      <w:r w:rsidRPr="00036E7A">
        <w:rPr>
          <w:rFonts w:ascii="Times New Roman" w:hAnsi="Times New Roman" w:cs="Times New Roman"/>
          <w:sz w:val="28"/>
          <w:szCs w:val="28"/>
          <w:lang w:val="uk-UA"/>
        </w:rPr>
        <w:t>схоплюючий</w:t>
      </w:r>
      <w:proofErr w:type="spellEnd"/>
      <w:r w:rsidRPr="00036E7A">
        <w:rPr>
          <w:rFonts w:ascii="Times New Roman" w:hAnsi="Times New Roman" w:cs="Times New Roman"/>
          <w:sz w:val="28"/>
          <w:szCs w:val="28"/>
          <w:lang w:val="uk-UA"/>
        </w:rPr>
        <w:t>. Керівник перевіряє одягнуті рятувальні системи і спорядження, зав’язані вузли.</w:t>
      </w:r>
    </w:p>
    <w:p w:rsidR="00C46309" w:rsidRPr="009A07E3" w:rsidRDefault="00C46309" w:rsidP="00C46309">
      <w:pPr>
        <w:jc w:val="center"/>
        <w:rPr>
          <w:rFonts w:ascii="Times New Roman" w:hAnsi="Times New Roman" w:cs="Times New Roman"/>
          <w:b/>
          <w:sz w:val="28"/>
          <w:szCs w:val="28"/>
          <w:lang w:val="uk-UA"/>
        </w:rPr>
      </w:pPr>
      <w:r>
        <w:rPr>
          <w:noProof/>
        </w:rPr>
        <w:drawing>
          <wp:anchor distT="0" distB="0" distL="114300" distR="114300" simplePos="0" relativeHeight="251672576" behindDoc="1" locked="0" layoutInCell="1" allowOverlap="1">
            <wp:simplePos x="0" y="0"/>
            <wp:positionH relativeFrom="column">
              <wp:posOffset>7620</wp:posOffset>
            </wp:positionH>
            <wp:positionV relativeFrom="paragraph">
              <wp:posOffset>-8255</wp:posOffset>
            </wp:positionV>
            <wp:extent cx="495300" cy="934720"/>
            <wp:effectExtent l="0" t="0" r="0" b="0"/>
            <wp:wrapTight wrapText="bothSides">
              <wp:wrapPolygon edited="0">
                <wp:start x="0" y="0"/>
                <wp:lineTo x="0" y="21130"/>
                <wp:lineTo x="20769" y="21130"/>
                <wp:lineTo x="20769" y="0"/>
                <wp:lineTo x="0" y="0"/>
              </wp:wrapPolygon>
            </wp:wrapTight>
            <wp:docPr id="2" name="Рисунок 51" descr="подъем по вере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ъем по веревке"/>
                    <pic:cNvPicPr>
                      <a:picLocks noChangeAspect="1" noChangeArrowheads="1"/>
                    </pic:cNvPicPr>
                  </pic:nvPicPr>
                  <pic:blipFill rotWithShape="1">
                    <a:blip r:embed="rId10">
                      <a:extLst>
                        <a:ext uri="{28A0092B-C50C-407E-A947-70E740481C1C}">
                          <a14:useLocalDpi xmlns:a14="http://schemas.microsoft.com/office/drawing/2010/main" val="0"/>
                        </a:ext>
                      </a:extLst>
                    </a:blip>
                    <a:srcRect l="26384" t="53318" r="60587" b="10900"/>
                    <a:stretch/>
                  </pic:blipFill>
                  <pic:spPr bwMode="auto">
                    <a:xfrm>
                      <a:off x="0" y="0"/>
                      <a:ext cx="495300" cy="934720"/>
                    </a:xfrm>
                    <a:prstGeom prst="rect">
                      <a:avLst/>
                    </a:prstGeom>
                    <a:noFill/>
                    <a:ln>
                      <a:noFill/>
                    </a:ln>
                    <a:extLst>
                      <a:ext uri="{53640926-AAD7-44D8-BBD7-CCE9431645EC}">
                        <a14:shadowObscured xmlns:a14="http://schemas.microsoft.com/office/drawing/2010/main"/>
                      </a:ext>
                    </a:extLst>
                  </pic:spPr>
                </pic:pic>
              </a:graphicData>
            </a:graphic>
          </wp:anchor>
        </w:drawing>
      </w:r>
      <w:r w:rsidRPr="009A07E3">
        <w:rPr>
          <w:rFonts w:ascii="Times New Roman" w:hAnsi="Times New Roman" w:cs="Times New Roman"/>
          <w:b/>
          <w:sz w:val="28"/>
          <w:szCs w:val="28"/>
          <w:lang w:val="uk-UA"/>
        </w:rPr>
        <w:t>Основна частина</w:t>
      </w:r>
    </w:p>
    <w:p w:rsidR="00C46309" w:rsidRPr="005A66FA" w:rsidRDefault="00C46309" w:rsidP="00C46309">
      <w:pPr>
        <w:spacing w:after="0" w:line="240" w:lineRule="auto"/>
        <w:rPr>
          <w:rFonts w:ascii="Times New Roman" w:hAnsi="Times New Roman" w:cs="Times New Roman"/>
          <w:sz w:val="28"/>
          <w:szCs w:val="28"/>
        </w:rPr>
      </w:pPr>
      <w:r>
        <w:rPr>
          <w:noProof/>
        </w:rPr>
        <w:drawing>
          <wp:anchor distT="0" distB="0" distL="114300" distR="114300" simplePos="0" relativeHeight="251671552" behindDoc="0" locked="0" layoutInCell="1" allowOverlap="1">
            <wp:simplePos x="0" y="0"/>
            <wp:positionH relativeFrom="column">
              <wp:posOffset>-685800</wp:posOffset>
            </wp:positionH>
            <wp:positionV relativeFrom="paragraph">
              <wp:posOffset>648970</wp:posOffset>
            </wp:positionV>
            <wp:extent cx="607060" cy="1038225"/>
            <wp:effectExtent l="0" t="0" r="2540" b="9525"/>
            <wp:wrapSquare wrapText="bothSides"/>
            <wp:docPr id="9" name="Рисунок 50" descr="подъем по вере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ъем по веревке"/>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1" t="57820" r="82574" b="6161"/>
                    <a:stretch/>
                  </pic:blipFill>
                  <pic:spPr bwMode="auto">
                    <a:xfrm>
                      <a:off x="0" y="0"/>
                      <a:ext cx="607060"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D03C63">
        <w:rPr>
          <w:rFonts w:ascii="Times New Roman" w:hAnsi="Times New Roman" w:cs="Times New Roman"/>
          <w:sz w:val="28"/>
          <w:szCs w:val="28"/>
          <w:lang w:val="uk-UA"/>
        </w:rPr>
        <w:t xml:space="preserve">Дії </w:t>
      </w:r>
      <w:r>
        <w:rPr>
          <w:rFonts w:ascii="Times New Roman" w:hAnsi="Times New Roman" w:cs="Times New Roman"/>
          <w:sz w:val="28"/>
          <w:szCs w:val="28"/>
          <w:lang w:val="uk-UA"/>
        </w:rPr>
        <w:t>кожної пари</w:t>
      </w:r>
      <w:r w:rsidRPr="00D03C63">
        <w:rPr>
          <w:rFonts w:ascii="Times New Roman" w:hAnsi="Times New Roman" w:cs="Times New Roman"/>
          <w:sz w:val="28"/>
          <w:szCs w:val="28"/>
          <w:lang w:val="uk-UA"/>
        </w:rPr>
        <w:t xml:space="preserve"> визначаються підйомом по черзі по мотузках за допомогою відповідних пристроїв  (</w:t>
      </w:r>
      <w:proofErr w:type="spellStart"/>
      <w:r w:rsidRPr="00D03C63">
        <w:rPr>
          <w:rFonts w:ascii="Times New Roman" w:hAnsi="Times New Roman" w:cs="Times New Roman"/>
          <w:sz w:val="28"/>
          <w:szCs w:val="28"/>
          <w:lang w:val="uk-UA"/>
        </w:rPr>
        <w:t>жумар</w:t>
      </w:r>
      <w:proofErr w:type="spellEnd"/>
      <w:r w:rsidRPr="00D03C63">
        <w:rPr>
          <w:rFonts w:ascii="Times New Roman" w:hAnsi="Times New Roman" w:cs="Times New Roman"/>
          <w:sz w:val="28"/>
          <w:szCs w:val="28"/>
          <w:lang w:val="uk-UA"/>
        </w:rPr>
        <w:t xml:space="preserve">, кроль,) </w:t>
      </w:r>
      <w:r>
        <w:rPr>
          <w:rFonts w:ascii="Times New Roman" w:hAnsi="Times New Roman" w:cs="Times New Roman"/>
          <w:sz w:val="28"/>
          <w:szCs w:val="28"/>
          <w:lang w:val="uk-UA"/>
        </w:rPr>
        <w:t xml:space="preserve">з нижньою командною страховкою, яку здійснює </w:t>
      </w:r>
      <w:r>
        <w:rPr>
          <w:rFonts w:ascii="Times New Roman" w:hAnsi="Times New Roman" w:cs="Times New Roman"/>
          <w:sz w:val="28"/>
          <w:szCs w:val="28"/>
          <w:lang w:val="uk-UA"/>
        </w:rPr>
        <w:lastRenderedPageBreak/>
        <w:t xml:space="preserve">наступна пара учнів. </w:t>
      </w:r>
      <w:r w:rsidRPr="00D03C63">
        <w:rPr>
          <w:rFonts w:ascii="Times New Roman" w:hAnsi="Times New Roman" w:cs="Times New Roman"/>
          <w:sz w:val="28"/>
          <w:szCs w:val="28"/>
          <w:lang w:val="uk-UA"/>
        </w:rPr>
        <w:t>Піднявшись</w:t>
      </w:r>
      <w:r>
        <w:rPr>
          <w:rFonts w:ascii="Times New Roman" w:hAnsi="Times New Roman" w:cs="Times New Roman"/>
          <w:sz w:val="28"/>
          <w:szCs w:val="28"/>
          <w:lang w:val="uk-UA"/>
        </w:rPr>
        <w:t xml:space="preserve"> на</w:t>
      </w:r>
      <w:r w:rsidRPr="00D03C6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797C44">
        <w:rPr>
          <w:rFonts w:ascii="Times New Roman" w:hAnsi="Times New Roman" w:cs="Times New Roman"/>
          <w:sz w:val="28"/>
          <w:szCs w:val="28"/>
          <w:lang w:val="uk-UA"/>
        </w:rPr>
        <w:t>исотну будівлю</w:t>
      </w:r>
      <w:r w:rsidRPr="00D03C63">
        <w:rPr>
          <w:rFonts w:ascii="Times New Roman" w:hAnsi="Times New Roman" w:cs="Times New Roman"/>
          <w:sz w:val="28"/>
          <w:szCs w:val="28"/>
          <w:lang w:val="uk-UA"/>
        </w:rPr>
        <w:t>, уч</w:t>
      </w:r>
      <w:r>
        <w:rPr>
          <w:rFonts w:ascii="Times New Roman" w:hAnsi="Times New Roman" w:cs="Times New Roman"/>
          <w:sz w:val="28"/>
          <w:szCs w:val="28"/>
          <w:lang w:val="uk-UA"/>
        </w:rPr>
        <w:t>ні</w:t>
      </w:r>
      <w:r w:rsidRPr="00D03C63">
        <w:rPr>
          <w:rFonts w:ascii="Times New Roman" w:hAnsi="Times New Roman" w:cs="Times New Roman"/>
          <w:sz w:val="28"/>
          <w:szCs w:val="28"/>
          <w:lang w:val="uk-UA"/>
        </w:rPr>
        <w:t xml:space="preserve"> стають на самостраховку, після чого вони самостійно визначають </w:t>
      </w:r>
      <w:r>
        <w:rPr>
          <w:rFonts w:ascii="Times New Roman" w:hAnsi="Times New Roman" w:cs="Times New Roman"/>
          <w:sz w:val="28"/>
          <w:szCs w:val="28"/>
          <w:lang w:val="uk-UA"/>
        </w:rPr>
        <w:t>потерпілого</w:t>
      </w:r>
      <w:r w:rsidRPr="00D03C63">
        <w:rPr>
          <w:rFonts w:ascii="Times New Roman" w:hAnsi="Times New Roman" w:cs="Times New Roman"/>
          <w:sz w:val="28"/>
          <w:szCs w:val="28"/>
          <w:lang w:val="uk-UA"/>
        </w:rPr>
        <w:t xml:space="preserve"> і виконують його спуск автономним способом.</w:t>
      </w:r>
    </w:p>
    <w:p w:rsidR="00C46309" w:rsidRPr="005A66FA" w:rsidRDefault="00C46309" w:rsidP="00C46309">
      <w:pPr>
        <w:spacing w:after="0" w:line="240" w:lineRule="auto"/>
        <w:rPr>
          <w:rFonts w:ascii="Times New Roman" w:hAnsi="Times New Roman" w:cs="Times New Roman"/>
          <w:sz w:val="28"/>
          <w:szCs w:val="28"/>
        </w:rPr>
      </w:pPr>
      <w:r>
        <w:rPr>
          <w:noProof/>
        </w:rPr>
        <w:drawing>
          <wp:anchor distT="0" distB="0" distL="114300" distR="114300" simplePos="0" relativeHeight="251660288" behindDoc="1" locked="0" layoutInCell="1" allowOverlap="1">
            <wp:simplePos x="0" y="0"/>
            <wp:positionH relativeFrom="column">
              <wp:posOffset>4668520</wp:posOffset>
            </wp:positionH>
            <wp:positionV relativeFrom="paragraph">
              <wp:posOffset>24130</wp:posOffset>
            </wp:positionV>
            <wp:extent cx="945515" cy="1666240"/>
            <wp:effectExtent l="0" t="0" r="6985" b="0"/>
            <wp:wrapTight wrapText="bothSides">
              <wp:wrapPolygon edited="0">
                <wp:start x="0" y="0"/>
                <wp:lineTo x="0" y="21238"/>
                <wp:lineTo x="21324" y="21238"/>
                <wp:lineTo x="21324" y="0"/>
                <wp:lineTo x="0" y="0"/>
              </wp:wrapPolygon>
            </wp:wrapTight>
            <wp:docPr id="10" name="Рисунок 5" descr="http://konspekta.net/allrefs/baza4/34204704157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allrefs/baza4/342047041572.files/image02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891" t="11046" r="59871" b="9552"/>
                    <a:stretch/>
                  </pic:blipFill>
                  <pic:spPr bwMode="auto">
                    <a:xfrm>
                      <a:off x="0" y="0"/>
                      <a:ext cx="945515" cy="1666240"/>
                    </a:xfrm>
                    <a:prstGeom prst="rect">
                      <a:avLst/>
                    </a:prstGeom>
                    <a:noFill/>
                    <a:ln>
                      <a:noFill/>
                    </a:ln>
                    <a:extLst>
                      <a:ext uri="{53640926-AAD7-44D8-BBD7-CCE9431645EC}">
                        <a14:shadowObscured xmlns:a14="http://schemas.microsoft.com/office/drawing/2010/main"/>
                      </a:ext>
                    </a:extLst>
                  </pic:spPr>
                </pic:pic>
              </a:graphicData>
            </a:graphic>
          </wp:anchor>
        </w:drawing>
      </w:r>
      <w:r w:rsidRPr="005A66FA">
        <w:rPr>
          <w:rFonts w:ascii="Times New Roman" w:hAnsi="Times New Roman" w:cs="Times New Roman"/>
          <w:sz w:val="28"/>
          <w:szCs w:val="28"/>
        </w:rPr>
        <w:t xml:space="preserve">       </w:t>
      </w:r>
      <w:r w:rsidRPr="00D03C63">
        <w:rPr>
          <w:rFonts w:ascii="Times New Roman" w:hAnsi="Times New Roman" w:cs="Times New Roman"/>
          <w:sz w:val="28"/>
          <w:szCs w:val="28"/>
          <w:lang w:val="uk-UA"/>
        </w:rPr>
        <w:t>Здвоєна мотузка пропускається через заглушений карабін</w:t>
      </w:r>
      <w:r>
        <w:rPr>
          <w:rFonts w:ascii="Times New Roman" w:hAnsi="Times New Roman" w:cs="Times New Roman"/>
          <w:sz w:val="28"/>
          <w:szCs w:val="28"/>
          <w:lang w:val="uk-UA"/>
        </w:rPr>
        <w:t>, який закріплений біля балкона.</w:t>
      </w:r>
      <w:r w:rsidRPr="00D03C63">
        <w:rPr>
          <w:rFonts w:ascii="Times New Roman" w:hAnsi="Times New Roman" w:cs="Times New Roman"/>
          <w:sz w:val="28"/>
          <w:szCs w:val="28"/>
          <w:lang w:val="uk-UA"/>
        </w:rPr>
        <w:t xml:space="preserve"> Одна мотузка кріпиться до супроводжуючого, інша – до постраждалого. Два кінц</w:t>
      </w:r>
      <w:r>
        <w:rPr>
          <w:rFonts w:ascii="Times New Roman" w:hAnsi="Times New Roman" w:cs="Times New Roman"/>
          <w:sz w:val="28"/>
          <w:szCs w:val="28"/>
          <w:lang w:val="uk-UA"/>
        </w:rPr>
        <w:t>і</w:t>
      </w:r>
      <w:r w:rsidRPr="00D03C63">
        <w:rPr>
          <w:rFonts w:ascii="Times New Roman" w:hAnsi="Times New Roman" w:cs="Times New Roman"/>
          <w:sz w:val="28"/>
          <w:szCs w:val="28"/>
          <w:lang w:val="uk-UA"/>
        </w:rPr>
        <w:t xml:space="preserve"> мотузок з другого боку кріпляться до супроводжуючого. </w:t>
      </w:r>
    </w:p>
    <w:p w:rsidR="00C46309" w:rsidRDefault="00C46309" w:rsidP="00C46309">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-36830</wp:posOffset>
            </wp:positionH>
            <wp:positionV relativeFrom="paragraph">
              <wp:posOffset>2872740</wp:posOffset>
            </wp:positionV>
            <wp:extent cx="3040380" cy="4543425"/>
            <wp:effectExtent l="0" t="0" r="7620" b="9525"/>
            <wp:wrapTight wrapText="bothSides">
              <wp:wrapPolygon edited="0">
                <wp:start x="0" y="0"/>
                <wp:lineTo x="0" y="21555"/>
                <wp:lineTo x="21519" y="21555"/>
                <wp:lineTo x="21519" y="0"/>
                <wp:lineTo x="0"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380" cy="4543425"/>
                    </a:xfrm>
                    <a:prstGeom prst="rect">
                      <a:avLst/>
                    </a:prstGeom>
                  </pic:spPr>
                </pic:pic>
              </a:graphicData>
            </a:graphic>
          </wp:anchor>
        </w:drawing>
      </w:r>
      <w:r w:rsidRPr="00D03C63">
        <w:rPr>
          <w:rFonts w:ascii="Times New Roman" w:hAnsi="Times New Roman" w:cs="Times New Roman"/>
          <w:sz w:val="28"/>
          <w:szCs w:val="28"/>
          <w:lang w:val="uk-UA"/>
        </w:rPr>
        <w:t xml:space="preserve">Супроводжуючий прикріплює потерпілого до себе не менше, ніж у двох місцях, та організовує </w:t>
      </w:r>
      <w:proofErr w:type="spellStart"/>
      <w:r w:rsidRPr="00D03C63">
        <w:rPr>
          <w:rFonts w:ascii="Times New Roman" w:hAnsi="Times New Roman" w:cs="Times New Roman"/>
          <w:sz w:val="28"/>
          <w:szCs w:val="28"/>
          <w:lang w:val="uk-UA"/>
        </w:rPr>
        <w:t>антиперекидальний</w:t>
      </w:r>
      <w:proofErr w:type="spellEnd"/>
      <w:r w:rsidRPr="00D03C63">
        <w:rPr>
          <w:rFonts w:ascii="Times New Roman" w:hAnsi="Times New Roman" w:cs="Times New Roman"/>
          <w:sz w:val="28"/>
          <w:szCs w:val="28"/>
          <w:lang w:val="uk-UA"/>
        </w:rPr>
        <w:t xml:space="preserve"> засіб (кріпить </w:t>
      </w:r>
      <w:proofErr w:type="spellStart"/>
      <w:r w:rsidRPr="00D03C63">
        <w:rPr>
          <w:rFonts w:ascii="Times New Roman" w:hAnsi="Times New Roman" w:cs="Times New Roman"/>
          <w:sz w:val="28"/>
          <w:szCs w:val="28"/>
          <w:lang w:val="uk-UA"/>
        </w:rPr>
        <w:t>схоплюючий</w:t>
      </w:r>
      <w:proofErr w:type="spellEnd"/>
      <w:r w:rsidRPr="00D03C63">
        <w:rPr>
          <w:rFonts w:ascii="Times New Roman" w:hAnsi="Times New Roman" w:cs="Times New Roman"/>
          <w:sz w:val="28"/>
          <w:szCs w:val="28"/>
          <w:lang w:val="uk-UA"/>
        </w:rPr>
        <w:t xml:space="preserve"> вузол на мотузці </w:t>
      </w:r>
      <w:r w:rsidRPr="003010BE">
        <w:rPr>
          <w:rFonts w:ascii="Times New Roman" w:hAnsi="Times New Roman" w:cs="Times New Roman"/>
          <w:sz w:val="28"/>
          <w:szCs w:val="28"/>
          <w:lang w:val="uk-UA"/>
        </w:rPr>
        <w:t>потерпілого</w:t>
      </w:r>
      <w:r w:rsidRPr="00D03C63">
        <w:rPr>
          <w:rFonts w:ascii="Times New Roman" w:hAnsi="Times New Roman" w:cs="Times New Roman"/>
          <w:sz w:val="28"/>
          <w:szCs w:val="28"/>
          <w:lang w:val="uk-UA"/>
        </w:rPr>
        <w:t xml:space="preserve"> і кріпить другий кінець прусика до </w:t>
      </w:r>
      <w:r w:rsidRPr="00797C44">
        <w:rPr>
          <w:rFonts w:ascii="Times New Roman" w:hAnsi="Times New Roman" w:cs="Times New Roman"/>
          <w:sz w:val="28"/>
          <w:szCs w:val="28"/>
          <w:lang w:val="uk-UA"/>
        </w:rPr>
        <w:t>потерпілого</w:t>
      </w:r>
      <w:r>
        <w:rPr>
          <w:rFonts w:ascii="Times New Roman" w:hAnsi="Times New Roman" w:cs="Times New Roman"/>
          <w:sz w:val="28"/>
          <w:szCs w:val="28"/>
          <w:lang w:val="uk-UA"/>
        </w:rPr>
        <w:t xml:space="preserve"> в грудний карабін</w:t>
      </w:r>
      <w:r w:rsidRPr="00D03C63">
        <w:rPr>
          <w:rFonts w:ascii="Times New Roman" w:hAnsi="Times New Roman" w:cs="Times New Roman"/>
          <w:sz w:val="28"/>
          <w:szCs w:val="28"/>
          <w:lang w:val="uk-UA"/>
        </w:rPr>
        <w:t>).</w:t>
      </w:r>
      <w:r>
        <w:rPr>
          <w:rFonts w:ascii="Times New Roman" w:hAnsi="Times New Roman" w:cs="Times New Roman"/>
          <w:sz w:val="28"/>
          <w:szCs w:val="28"/>
          <w:lang w:val="uk-UA"/>
        </w:rPr>
        <w:t xml:space="preserve"> Рятувальник включає в себе і потерпілого мотузки нижньої командної страховки, яку здійснює наступна пара учнів.</w:t>
      </w:r>
      <w:r w:rsidRPr="00D03C63">
        <w:rPr>
          <w:rFonts w:ascii="Times New Roman" w:hAnsi="Times New Roman" w:cs="Times New Roman"/>
          <w:sz w:val="28"/>
          <w:szCs w:val="28"/>
          <w:lang w:val="uk-UA"/>
        </w:rPr>
        <w:t xml:space="preserve"> Супроводжуючий організовує само випуск через «вісімку» та підстраховується здвоєним </w:t>
      </w:r>
      <w:proofErr w:type="spellStart"/>
      <w:r w:rsidRPr="00D03C63">
        <w:rPr>
          <w:rFonts w:ascii="Times New Roman" w:hAnsi="Times New Roman" w:cs="Times New Roman"/>
          <w:sz w:val="28"/>
          <w:szCs w:val="28"/>
          <w:lang w:val="uk-UA"/>
        </w:rPr>
        <w:t>схоплюючим</w:t>
      </w:r>
      <w:proofErr w:type="spellEnd"/>
      <w:r w:rsidRPr="00D03C63">
        <w:rPr>
          <w:rFonts w:ascii="Times New Roman" w:hAnsi="Times New Roman" w:cs="Times New Roman"/>
          <w:sz w:val="28"/>
          <w:szCs w:val="28"/>
          <w:lang w:val="uk-UA"/>
        </w:rPr>
        <w:t xml:space="preserve"> вузлом (працює в рукавицях). Постраждалий не повинен перебувати нижче супроводжуючого (голова </w:t>
      </w:r>
      <w:r w:rsidRPr="003010BE">
        <w:rPr>
          <w:rFonts w:ascii="Times New Roman" w:hAnsi="Times New Roman" w:cs="Times New Roman"/>
          <w:sz w:val="28"/>
          <w:szCs w:val="28"/>
          <w:lang w:val="uk-UA"/>
        </w:rPr>
        <w:t>потерпілого</w:t>
      </w:r>
      <w:r w:rsidRPr="00D03C63">
        <w:rPr>
          <w:rFonts w:ascii="Times New Roman" w:hAnsi="Times New Roman" w:cs="Times New Roman"/>
          <w:sz w:val="28"/>
          <w:szCs w:val="28"/>
          <w:lang w:val="uk-UA"/>
        </w:rPr>
        <w:t xml:space="preserve"> розташована вище плечей супроводжуючого).</w:t>
      </w:r>
      <w:r>
        <w:rPr>
          <w:rFonts w:ascii="Times New Roman" w:hAnsi="Times New Roman" w:cs="Times New Roman"/>
          <w:sz w:val="28"/>
          <w:szCs w:val="28"/>
          <w:lang w:val="uk-UA"/>
        </w:rPr>
        <w:t xml:space="preserve"> Евакуація вважається  виконана  коли обоє спустяться на підлогу і від’єднають від себе основні і допоміжні мотузки. Тренування виконується одночасно на двох балконах, що дозволяє підвищити щільність занять. Учні по черзі виконують ролі потерпілих, рятувальників, стоять на страховці. </w:t>
      </w:r>
      <w:r w:rsidRPr="009C2FAC">
        <w:rPr>
          <w:rFonts w:ascii="Times New Roman" w:hAnsi="Times New Roman" w:cs="Times New Roman"/>
          <w:sz w:val="28"/>
          <w:szCs w:val="28"/>
          <w:lang w:val="uk-UA"/>
        </w:rPr>
        <w:t>Повторюємо проходження 4 – 5 разів.</w:t>
      </w:r>
      <w:r>
        <w:rPr>
          <w:rFonts w:ascii="Times New Roman" w:hAnsi="Times New Roman" w:cs="Times New Roman"/>
          <w:sz w:val="28"/>
          <w:szCs w:val="28"/>
          <w:lang w:val="uk-UA"/>
        </w:rPr>
        <w:t xml:space="preserve"> </w:t>
      </w:r>
      <w:r w:rsidRPr="009C2FAC">
        <w:rPr>
          <w:rFonts w:ascii="Times New Roman" w:hAnsi="Times New Roman" w:cs="Times New Roman"/>
          <w:sz w:val="28"/>
          <w:szCs w:val="28"/>
          <w:lang w:val="uk-UA"/>
        </w:rPr>
        <w:t>Долаючи етапи учні розвивають такі фізичні якості: силу, швидкість, спритність, витривалість, рівновагу, долають страх від висоти.</w:t>
      </w:r>
    </w:p>
    <w:p w:rsidR="00C46309" w:rsidRDefault="00C46309" w:rsidP="00C46309">
      <w:pPr>
        <w:spacing w:line="240" w:lineRule="auto"/>
        <w:rPr>
          <w:rFonts w:ascii="Times New Roman" w:hAnsi="Times New Roman" w:cs="Times New Roman"/>
          <w:sz w:val="28"/>
          <w:szCs w:val="28"/>
          <w:lang w:val="uk-UA"/>
        </w:rPr>
      </w:pPr>
    </w:p>
    <w:p w:rsidR="00C46309" w:rsidRPr="009A07E3" w:rsidRDefault="00C46309" w:rsidP="00C46309">
      <w:pPr>
        <w:spacing w:line="240" w:lineRule="auto"/>
        <w:rPr>
          <w:rFonts w:ascii="Times New Roman" w:hAnsi="Times New Roman" w:cs="Times New Roman"/>
          <w:b/>
          <w:sz w:val="28"/>
          <w:szCs w:val="28"/>
          <w:lang w:val="uk-UA"/>
        </w:rPr>
      </w:pPr>
      <w:r w:rsidRPr="009A07E3">
        <w:rPr>
          <w:rFonts w:ascii="Times New Roman" w:hAnsi="Times New Roman" w:cs="Times New Roman"/>
          <w:b/>
          <w:sz w:val="28"/>
          <w:szCs w:val="28"/>
          <w:lang w:val="uk-UA"/>
        </w:rPr>
        <w:t xml:space="preserve">      Заключна частина</w:t>
      </w:r>
    </w:p>
    <w:p w:rsidR="00C46309" w:rsidRDefault="00C46309" w:rsidP="00C46309">
      <w:pPr>
        <w:spacing w:line="240" w:lineRule="auto"/>
        <w:rPr>
          <w:rFonts w:ascii="Times New Roman" w:hAnsi="Times New Roman" w:cs="Times New Roman"/>
          <w:sz w:val="28"/>
          <w:szCs w:val="28"/>
          <w:lang w:val="uk-UA"/>
        </w:rPr>
      </w:pPr>
      <w:r>
        <w:rPr>
          <w:noProof/>
        </w:rPr>
        <w:drawing>
          <wp:anchor distT="0" distB="0" distL="114300" distR="114300" simplePos="0" relativeHeight="251661312" behindDoc="1" locked="0" layoutInCell="1" allowOverlap="1">
            <wp:simplePos x="0" y="0"/>
            <wp:positionH relativeFrom="column">
              <wp:posOffset>34290</wp:posOffset>
            </wp:positionH>
            <wp:positionV relativeFrom="paragraph">
              <wp:posOffset>993140</wp:posOffset>
            </wp:positionV>
            <wp:extent cx="850900" cy="1790700"/>
            <wp:effectExtent l="0" t="0" r="6350" b="0"/>
            <wp:wrapTight wrapText="bothSides">
              <wp:wrapPolygon edited="0">
                <wp:start x="0" y="0"/>
                <wp:lineTo x="0" y="21370"/>
                <wp:lineTo x="21278" y="21370"/>
                <wp:lineTo x="21278" y="0"/>
                <wp:lineTo x="0" y="0"/>
              </wp:wrapPolygon>
            </wp:wrapTight>
            <wp:docPr id="18" name="Рисунок 6" descr="http://konspekta.net/allrefs/baza4/34204704157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allrefs/baza4/342047041572.files/image0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3195" t="14962" r="10138" b="21447"/>
                    <a:stretch/>
                  </pic:blipFill>
                  <pic:spPr bwMode="auto">
                    <a:xfrm>
                      <a:off x="0" y="0"/>
                      <a:ext cx="850900" cy="1790700"/>
                    </a:xfrm>
                    <a:prstGeom prst="rect">
                      <a:avLst/>
                    </a:prstGeom>
                    <a:noFill/>
                    <a:ln>
                      <a:noFill/>
                    </a:ln>
                    <a:extLst>
                      <a:ext uri="{53640926-AAD7-44D8-BBD7-CCE9431645EC}">
                        <a14:shadowObscured xmlns:a14="http://schemas.microsoft.com/office/drawing/2010/main"/>
                      </a:ext>
                    </a:extLst>
                  </pic:spPr>
                </pic:pic>
              </a:graphicData>
            </a:graphic>
          </wp:anchor>
        </w:drawing>
      </w:r>
      <w:r w:rsidRPr="00F81CD1">
        <w:rPr>
          <w:rFonts w:ascii="Times New Roman" w:hAnsi="Times New Roman" w:cs="Times New Roman"/>
          <w:sz w:val="28"/>
          <w:szCs w:val="28"/>
          <w:lang w:val="uk-UA"/>
        </w:rPr>
        <w:t>Учні складають весь інвентар і шикуються в одну шеренгу. Учитель підводить підсумки, оцінює роботу учнів, вказує на помилки, дає завдання додому.</w:t>
      </w:r>
      <w:r>
        <w:rPr>
          <w:rFonts w:ascii="Times New Roman" w:hAnsi="Times New Roman" w:cs="Times New Roman"/>
          <w:sz w:val="28"/>
          <w:szCs w:val="28"/>
          <w:lang w:val="uk-UA"/>
        </w:rPr>
        <w:t xml:space="preserve"> Повторити техніку в’язання туристичних вузлів: провідник вісімка, </w:t>
      </w:r>
      <w:proofErr w:type="spellStart"/>
      <w:r>
        <w:rPr>
          <w:rFonts w:ascii="Times New Roman" w:hAnsi="Times New Roman" w:cs="Times New Roman"/>
          <w:sz w:val="28"/>
          <w:szCs w:val="28"/>
          <w:lang w:val="uk-UA"/>
        </w:rPr>
        <w:t>схоплюючий</w:t>
      </w:r>
      <w:proofErr w:type="spellEnd"/>
      <w:r>
        <w:rPr>
          <w:rFonts w:ascii="Times New Roman" w:hAnsi="Times New Roman" w:cs="Times New Roman"/>
          <w:sz w:val="28"/>
          <w:szCs w:val="28"/>
          <w:lang w:val="uk-UA"/>
        </w:rPr>
        <w:t>, зустрічний, штик, стремено.</w:t>
      </w:r>
    </w:p>
    <w:p w:rsidR="00C46309" w:rsidRPr="00E21BD8" w:rsidRDefault="00C46309" w:rsidP="00C463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46309" w:rsidRDefault="00C46309" w:rsidP="00C46309">
      <w:pPr>
        <w:rPr>
          <w:noProof/>
          <w:lang w:val="uk-UA"/>
        </w:rPr>
      </w:pPr>
    </w:p>
    <w:p w:rsidR="00C46309" w:rsidRPr="00D13D9F" w:rsidRDefault="00C46309" w:rsidP="00C46309">
      <w:pPr>
        <w:jc w:val="center"/>
        <w:rPr>
          <w:rFonts w:ascii="Times New Roman" w:hAnsi="Times New Roman" w:cs="Times New Roman"/>
          <w:b/>
          <w:sz w:val="28"/>
          <w:szCs w:val="28"/>
          <w:lang w:val="uk-UA"/>
        </w:rPr>
      </w:pPr>
      <w:r w:rsidRPr="00D13D9F">
        <w:rPr>
          <w:rFonts w:ascii="Times New Roman" w:hAnsi="Times New Roman" w:cs="Times New Roman"/>
          <w:b/>
          <w:sz w:val="28"/>
          <w:szCs w:val="28"/>
          <w:lang w:val="uk-UA"/>
        </w:rPr>
        <w:lastRenderedPageBreak/>
        <w:t xml:space="preserve">Заняття   гуртка  </w:t>
      </w:r>
      <w:r>
        <w:rPr>
          <w:rFonts w:ascii="Times New Roman" w:hAnsi="Times New Roman" w:cs="Times New Roman"/>
          <w:b/>
          <w:sz w:val="28"/>
          <w:szCs w:val="28"/>
          <w:lang w:val="uk-UA"/>
        </w:rPr>
        <w:t>«</w:t>
      </w:r>
      <w:r w:rsidRPr="00D13D9F">
        <w:rPr>
          <w:rFonts w:ascii="Times New Roman" w:hAnsi="Times New Roman" w:cs="Times New Roman"/>
          <w:b/>
          <w:sz w:val="28"/>
          <w:szCs w:val="28"/>
          <w:lang w:val="uk-UA"/>
        </w:rPr>
        <w:t>Школа  безпеки</w:t>
      </w:r>
      <w:r>
        <w:rPr>
          <w:rFonts w:ascii="Times New Roman" w:hAnsi="Times New Roman" w:cs="Times New Roman"/>
          <w:b/>
          <w:sz w:val="28"/>
          <w:szCs w:val="28"/>
          <w:lang w:val="uk-UA"/>
        </w:rPr>
        <w:t>»</w:t>
      </w:r>
    </w:p>
    <w:p w:rsidR="00C46309" w:rsidRDefault="00C46309" w:rsidP="00C46309">
      <w:pPr>
        <w:rPr>
          <w:rFonts w:ascii="Times New Roman" w:hAnsi="Times New Roman" w:cs="Times New Roman"/>
          <w:sz w:val="28"/>
          <w:szCs w:val="28"/>
          <w:lang w:val="uk-UA"/>
        </w:rPr>
      </w:pPr>
      <w:r w:rsidRPr="00C85647">
        <w:rPr>
          <w:rFonts w:ascii="Times New Roman" w:hAnsi="Times New Roman" w:cs="Times New Roman"/>
          <w:i/>
          <w:sz w:val="28"/>
          <w:szCs w:val="28"/>
          <w:lang w:val="uk-UA"/>
        </w:rPr>
        <w:t>Тема.</w:t>
      </w:r>
      <w:r w:rsidRPr="00D13D9F">
        <w:rPr>
          <w:rFonts w:ascii="Times New Roman" w:hAnsi="Times New Roman" w:cs="Times New Roman"/>
          <w:sz w:val="28"/>
          <w:szCs w:val="28"/>
          <w:lang w:val="uk-UA"/>
        </w:rPr>
        <w:t xml:space="preserve">        </w:t>
      </w:r>
      <w:r w:rsidRPr="00C85647">
        <w:rPr>
          <w:rFonts w:ascii="Times New Roman" w:hAnsi="Times New Roman" w:cs="Times New Roman"/>
          <w:sz w:val="28"/>
          <w:szCs w:val="28"/>
          <w:lang w:val="uk-UA"/>
        </w:rPr>
        <w:t>Евакуація «потерпілого»</w:t>
      </w:r>
      <w:r>
        <w:rPr>
          <w:rFonts w:ascii="Times New Roman" w:hAnsi="Times New Roman" w:cs="Times New Roman"/>
          <w:sz w:val="28"/>
          <w:szCs w:val="28"/>
          <w:lang w:val="uk-UA"/>
        </w:rPr>
        <w:t xml:space="preserve"> </w:t>
      </w:r>
      <w:r w:rsidRPr="00C8564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C85647">
        <w:rPr>
          <w:rFonts w:ascii="Times New Roman" w:hAnsi="Times New Roman" w:cs="Times New Roman"/>
          <w:sz w:val="28"/>
          <w:szCs w:val="28"/>
          <w:lang w:val="uk-UA"/>
        </w:rPr>
        <w:t xml:space="preserve">з висотної будівлі </w:t>
      </w:r>
      <w:r>
        <w:rPr>
          <w:rFonts w:ascii="Times New Roman" w:hAnsi="Times New Roman" w:cs="Times New Roman"/>
          <w:sz w:val="28"/>
          <w:szCs w:val="28"/>
          <w:lang w:val="uk-UA"/>
        </w:rPr>
        <w:t>по круто похилій мотузці</w:t>
      </w:r>
    </w:p>
    <w:p w:rsidR="00C46309" w:rsidRPr="00D13D9F" w:rsidRDefault="00C46309" w:rsidP="00C46309">
      <w:pPr>
        <w:rPr>
          <w:rFonts w:ascii="Times New Roman" w:hAnsi="Times New Roman" w:cs="Times New Roman"/>
          <w:sz w:val="28"/>
          <w:szCs w:val="28"/>
          <w:lang w:val="uk-UA"/>
        </w:rPr>
      </w:pPr>
      <w:r w:rsidRPr="00B5325C">
        <w:rPr>
          <w:rFonts w:ascii="Times New Roman" w:hAnsi="Times New Roman" w:cs="Times New Roman"/>
          <w:i/>
          <w:sz w:val="28"/>
          <w:szCs w:val="28"/>
          <w:lang w:val="uk-UA"/>
        </w:rPr>
        <w:t>Завдання.</w:t>
      </w:r>
      <w:r w:rsidRPr="00D13D9F">
        <w:rPr>
          <w:rFonts w:ascii="Times New Roman" w:hAnsi="Times New Roman" w:cs="Times New Roman"/>
          <w:sz w:val="28"/>
          <w:szCs w:val="28"/>
          <w:lang w:val="uk-UA"/>
        </w:rPr>
        <w:t xml:space="preserve"> </w:t>
      </w:r>
      <w:r>
        <w:rPr>
          <w:rFonts w:ascii="Times New Roman" w:hAnsi="Times New Roman" w:cs="Times New Roman"/>
          <w:sz w:val="28"/>
          <w:szCs w:val="28"/>
          <w:lang w:val="uk-UA"/>
        </w:rPr>
        <w:t>Навести круто похилу переправу із здвоєної мотузки,</w:t>
      </w:r>
      <w:r w:rsidRPr="00D13D9F">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D13D9F">
        <w:rPr>
          <w:rFonts w:ascii="Times New Roman" w:hAnsi="Times New Roman" w:cs="Times New Roman"/>
          <w:sz w:val="28"/>
          <w:szCs w:val="28"/>
          <w:lang w:val="uk-UA"/>
        </w:rPr>
        <w:t xml:space="preserve">іднятися на </w:t>
      </w:r>
      <w:r>
        <w:rPr>
          <w:rFonts w:ascii="Times New Roman" w:hAnsi="Times New Roman" w:cs="Times New Roman"/>
          <w:sz w:val="28"/>
          <w:szCs w:val="28"/>
          <w:lang w:val="uk-UA"/>
        </w:rPr>
        <w:t>балкон висотної будівлі</w:t>
      </w:r>
      <w:r w:rsidRPr="00D13D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13D9F">
        <w:rPr>
          <w:rFonts w:ascii="Times New Roman" w:hAnsi="Times New Roman" w:cs="Times New Roman"/>
          <w:sz w:val="28"/>
          <w:szCs w:val="28"/>
          <w:lang w:val="uk-UA"/>
        </w:rPr>
        <w:t xml:space="preserve">організувати систему спуску, </w:t>
      </w:r>
      <w:r>
        <w:rPr>
          <w:rFonts w:ascii="Times New Roman" w:hAnsi="Times New Roman" w:cs="Times New Roman"/>
          <w:sz w:val="28"/>
          <w:szCs w:val="28"/>
          <w:lang w:val="uk-UA"/>
        </w:rPr>
        <w:t>здійснити евакуацію «</w:t>
      </w:r>
      <w:r w:rsidRPr="00D13D9F">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D13D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13D9F">
        <w:rPr>
          <w:rFonts w:ascii="Times New Roman" w:hAnsi="Times New Roman" w:cs="Times New Roman"/>
          <w:sz w:val="28"/>
          <w:szCs w:val="28"/>
          <w:lang w:val="uk-UA"/>
        </w:rPr>
        <w:t xml:space="preserve"> забезпечити страховку. </w:t>
      </w:r>
    </w:p>
    <w:p w:rsidR="00C46309" w:rsidRDefault="00C46309" w:rsidP="00C46309">
      <w:pPr>
        <w:rPr>
          <w:rFonts w:ascii="Times New Roman" w:hAnsi="Times New Roman" w:cs="Times New Roman"/>
          <w:sz w:val="28"/>
          <w:szCs w:val="28"/>
          <w:lang w:val="uk-UA"/>
        </w:rPr>
      </w:pPr>
      <w:r w:rsidRPr="00B5325C">
        <w:rPr>
          <w:rFonts w:ascii="Times New Roman" w:hAnsi="Times New Roman" w:cs="Times New Roman"/>
          <w:i/>
          <w:sz w:val="28"/>
          <w:szCs w:val="28"/>
          <w:lang w:val="uk-UA"/>
        </w:rPr>
        <w:t>Обладнання:</w:t>
      </w:r>
      <w:r w:rsidRPr="00D13D9F">
        <w:rPr>
          <w:rFonts w:ascii="Times New Roman" w:hAnsi="Times New Roman" w:cs="Times New Roman"/>
          <w:sz w:val="28"/>
          <w:szCs w:val="28"/>
          <w:lang w:val="uk-UA"/>
        </w:rPr>
        <w:t xml:space="preserve"> рятувальні системи - 1</w:t>
      </w:r>
      <w:r>
        <w:rPr>
          <w:rFonts w:ascii="Times New Roman" w:hAnsi="Times New Roman" w:cs="Times New Roman"/>
          <w:sz w:val="28"/>
          <w:szCs w:val="28"/>
          <w:lang w:val="uk-UA"/>
        </w:rPr>
        <w:t>4</w:t>
      </w:r>
      <w:r w:rsidRPr="00D13D9F">
        <w:rPr>
          <w:rFonts w:ascii="Times New Roman" w:hAnsi="Times New Roman" w:cs="Times New Roman"/>
          <w:sz w:val="28"/>
          <w:szCs w:val="28"/>
          <w:lang w:val="uk-UA"/>
        </w:rPr>
        <w:t>шт., карабіни-</w:t>
      </w:r>
      <w:r>
        <w:rPr>
          <w:rFonts w:ascii="Times New Roman" w:hAnsi="Times New Roman" w:cs="Times New Roman"/>
          <w:sz w:val="28"/>
          <w:szCs w:val="28"/>
          <w:lang w:val="uk-UA"/>
        </w:rPr>
        <w:t>за потребою</w:t>
      </w:r>
      <w:r w:rsidRPr="00D13D9F">
        <w:rPr>
          <w:rFonts w:ascii="Times New Roman" w:hAnsi="Times New Roman" w:cs="Times New Roman"/>
          <w:sz w:val="28"/>
          <w:szCs w:val="28"/>
          <w:lang w:val="uk-UA"/>
        </w:rPr>
        <w:t xml:space="preserve">, </w:t>
      </w:r>
      <w:r w:rsidRPr="00B5325C">
        <w:rPr>
          <w:rFonts w:ascii="Times New Roman" w:hAnsi="Times New Roman" w:cs="Times New Roman"/>
          <w:sz w:val="28"/>
          <w:szCs w:val="28"/>
          <w:lang w:val="uk-UA"/>
        </w:rPr>
        <w:t xml:space="preserve">туристична мотузка (основна 10 мм.) 20м - </w:t>
      </w:r>
      <w:r>
        <w:rPr>
          <w:rFonts w:ascii="Times New Roman" w:hAnsi="Times New Roman" w:cs="Times New Roman"/>
          <w:sz w:val="28"/>
          <w:szCs w:val="28"/>
          <w:lang w:val="uk-UA"/>
        </w:rPr>
        <w:t>2</w:t>
      </w:r>
      <w:r w:rsidRPr="00B5325C">
        <w:rPr>
          <w:rFonts w:ascii="Times New Roman" w:hAnsi="Times New Roman" w:cs="Times New Roman"/>
          <w:sz w:val="28"/>
          <w:szCs w:val="28"/>
          <w:lang w:val="uk-UA"/>
        </w:rPr>
        <w:t>шт.,</w:t>
      </w:r>
      <w:r>
        <w:rPr>
          <w:rFonts w:ascii="Times New Roman" w:hAnsi="Times New Roman" w:cs="Times New Roman"/>
          <w:sz w:val="28"/>
          <w:szCs w:val="28"/>
          <w:lang w:val="uk-UA"/>
        </w:rPr>
        <w:t>50м-1шт.</w:t>
      </w:r>
      <w:r w:rsidRPr="00B5325C">
        <w:rPr>
          <w:rFonts w:ascii="Times New Roman" w:hAnsi="Times New Roman" w:cs="Times New Roman"/>
          <w:sz w:val="28"/>
          <w:szCs w:val="28"/>
          <w:lang w:val="uk-UA"/>
        </w:rPr>
        <w:t xml:space="preserve">  допоміжні мотузки по 15-20м, прусики, </w:t>
      </w:r>
      <w:proofErr w:type="spellStart"/>
      <w:r w:rsidRPr="00B5325C">
        <w:rPr>
          <w:rFonts w:ascii="Times New Roman" w:hAnsi="Times New Roman" w:cs="Times New Roman"/>
          <w:sz w:val="28"/>
          <w:szCs w:val="28"/>
          <w:lang w:val="uk-UA"/>
        </w:rPr>
        <w:t>жумари</w:t>
      </w:r>
      <w:proofErr w:type="spellEnd"/>
      <w:r w:rsidRPr="00B5325C">
        <w:rPr>
          <w:rFonts w:ascii="Times New Roman" w:hAnsi="Times New Roman" w:cs="Times New Roman"/>
          <w:sz w:val="28"/>
          <w:szCs w:val="28"/>
          <w:lang w:val="uk-UA"/>
        </w:rPr>
        <w:t>, гальмівні пристрої ( вісімки).</w:t>
      </w:r>
    </w:p>
    <w:p w:rsidR="00C46309" w:rsidRPr="00D13D9F" w:rsidRDefault="00C46309" w:rsidP="00C46309">
      <w:pPr>
        <w:rPr>
          <w:rFonts w:ascii="Times New Roman" w:hAnsi="Times New Roman" w:cs="Times New Roman"/>
          <w:sz w:val="28"/>
          <w:szCs w:val="28"/>
          <w:lang w:val="uk-UA"/>
        </w:rPr>
      </w:pPr>
      <w:r w:rsidRPr="00B5325C">
        <w:rPr>
          <w:rFonts w:ascii="Times New Roman" w:hAnsi="Times New Roman" w:cs="Times New Roman"/>
          <w:i/>
          <w:sz w:val="28"/>
          <w:szCs w:val="28"/>
          <w:lang w:val="uk-UA"/>
        </w:rPr>
        <w:t>Місце:</w:t>
      </w:r>
      <w:r w:rsidRPr="00D13D9F">
        <w:rPr>
          <w:rFonts w:ascii="Times New Roman" w:hAnsi="Times New Roman" w:cs="Times New Roman"/>
          <w:sz w:val="28"/>
          <w:szCs w:val="28"/>
          <w:lang w:val="uk-UA"/>
        </w:rPr>
        <w:t xml:space="preserve">  спортзал.</w:t>
      </w:r>
    </w:p>
    <w:p w:rsidR="00C46309" w:rsidRPr="00B5325C" w:rsidRDefault="00C46309" w:rsidP="00C46309">
      <w:pPr>
        <w:jc w:val="center"/>
        <w:rPr>
          <w:rFonts w:ascii="Times New Roman" w:hAnsi="Times New Roman" w:cs="Times New Roman"/>
          <w:b/>
          <w:sz w:val="28"/>
          <w:szCs w:val="28"/>
          <w:lang w:val="uk-UA"/>
        </w:rPr>
      </w:pPr>
      <w:r w:rsidRPr="00B5325C">
        <w:rPr>
          <w:rFonts w:ascii="Times New Roman" w:hAnsi="Times New Roman" w:cs="Times New Roman"/>
          <w:b/>
          <w:sz w:val="28"/>
          <w:szCs w:val="28"/>
          <w:lang w:val="uk-UA"/>
        </w:rPr>
        <w:t>Хід заняття</w:t>
      </w:r>
    </w:p>
    <w:p w:rsidR="00C46309" w:rsidRPr="00B5325C" w:rsidRDefault="00C46309" w:rsidP="00C46309">
      <w:pPr>
        <w:jc w:val="center"/>
        <w:rPr>
          <w:rFonts w:ascii="Times New Roman" w:hAnsi="Times New Roman" w:cs="Times New Roman"/>
          <w:b/>
          <w:sz w:val="28"/>
          <w:szCs w:val="28"/>
          <w:lang w:val="uk-UA"/>
        </w:rPr>
      </w:pPr>
      <w:r w:rsidRPr="00B5325C">
        <w:rPr>
          <w:rFonts w:ascii="Times New Roman" w:hAnsi="Times New Roman" w:cs="Times New Roman"/>
          <w:b/>
          <w:sz w:val="28"/>
          <w:szCs w:val="28"/>
          <w:lang w:val="uk-UA"/>
        </w:rPr>
        <w:t>Підготовча частина</w:t>
      </w:r>
    </w:p>
    <w:p w:rsidR="00C46309" w:rsidRPr="00D13D9F"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13D9F">
        <w:rPr>
          <w:rFonts w:ascii="Times New Roman" w:hAnsi="Times New Roman" w:cs="Times New Roman"/>
          <w:sz w:val="28"/>
          <w:szCs w:val="28"/>
          <w:lang w:val="uk-UA"/>
        </w:rPr>
        <w:t xml:space="preserve">Шикування, повідомлення завдань. Керівник розповідає в який спосіб можна піднятися на </w:t>
      </w:r>
      <w:r>
        <w:rPr>
          <w:rFonts w:ascii="Times New Roman" w:hAnsi="Times New Roman" w:cs="Times New Roman"/>
          <w:sz w:val="28"/>
          <w:szCs w:val="28"/>
          <w:lang w:val="uk-UA"/>
        </w:rPr>
        <w:t>висотну будівлю</w:t>
      </w:r>
      <w:r w:rsidRPr="00D13D9F">
        <w:rPr>
          <w:rFonts w:ascii="Times New Roman" w:hAnsi="Times New Roman" w:cs="Times New Roman"/>
          <w:sz w:val="28"/>
          <w:szCs w:val="28"/>
          <w:lang w:val="uk-UA"/>
        </w:rPr>
        <w:t xml:space="preserve">, як організувати систему спуску потерпілого, </w:t>
      </w:r>
      <w:proofErr w:type="spellStart"/>
      <w:r w:rsidRPr="00D13D9F">
        <w:rPr>
          <w:rFonts w:ascii="Times New Roman" w:hAnsi="Times New Roman" w:cs="Times New Roman"/>
          <w:sz w:val="28"/>
          <w:szCs w:val="28"/>
          <w:lang w:val="uk-UA"/>
        </w:rPr>
        <w:t>підстраховку</w:t>
      </w:r>
      <w:proofErr w:type="spellEnd"/>
      <w:r w:rsidRPr="00D13D9F">
        <w:rPr>
          <w:rFonts w:ascii="Times New Roman" w:hAnsi="Times New Roman" w:cs="Times New Roman"/>
          <w:sz w:val="28"/>
          <w:szCs w:val="28"/>
          <w:lang w:val="uk-UA"/>
        </w:rPr>
        <w:t xml:space="preserve">, застосування спеціального обладнання, техніку безпеки. </w:t>
      </w:r>
    </w:p>
    <w:p w:rsidR="00C4630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4F67">
        <w:rPr>
          <w:rFonts w:ascii="Times New Roman" w:hAnsi="Times New Roman" w:cs="Times New Roman"/>
          <w:sz w:val="28"/>
          <w:szCs w:val="28"/>
          <w:lang w:val="uk-UA"/>
        </w:rPr>
        <w:t xml:space="preserve">Поділившись на пари  учні одягають рятувальні системи і прилаштовують необхідне спорядження. Повторюють техніку в’язання вузлів: подвійний </w:t>
      </w:r>
      <w:proofErr w:type="spellStart"/>
      <w:r w:rsidRPr="00F84F67">
        <w:rPr>
          <w:rFonts w:ascii="Times New Roman" w:hAnsi="Times New Roman" w:cs="Times New Roman"/>
          <w:sz w:val="28"/>
          <w:szCs w:val="28"/>
          <w:lang w:val="uk-UA"/>
        </w:rPr>
        <w:t>булінь</w:t>
      </w:r>
      <w:proofErr w:type="spellEnd"/>
      <w:r w:rsidRPr="00F84F67">
        <w:rPr>
          <w:rFonts w:ascii="Times New Roman" w:hAnsi="Times New Roman" w:cs="Times New Roman"/>
          <w:sz w:val="28"/>
          <w:szCs w:val="28"/>
          <w:lang w:val="uk-UA"/>
        </w:rPr>
        <w:t>, провідник вісімка, штик, провідник вісімка одним кінцем,</w:t>
      </w:r>
      <w:r>
        <w:rPr>
          <w:rFonts w:ascii="Times New Roman" w:hAnsi="Times New Roman" w:cs="Times New Roman"/>
          <w:sz w:val="28"/>
          <w:szCs w:val="28"/>
          <w:lang w:val="uk-UA"/>
        </w:rPr>
        <w:t xml:space="preserve"> </w:t>
      </w:r>
      <w:r w:rsidRPr="00F84F67">
        <w:rPr>
          <w:rFonts w:ascii="Times New Roman" w:hAnsi="Times New Roman" w:cs="Times New Roman"/>
          <w:sz w:val="28"/>
          <w:szCs w:val="28"/>
          <w:lang w:val="uk-UA"/>
        </w:rPr>
        <w:t xml:space="preserve">зустрічна вісімка, </w:t>
      </w:r>
      <w:proofErr w:type="spellStart"/>
      <w:r w:rsidRPr="00F84F67">
        <w:rPr>
          <w:rFonts w:ascii="Times New Roman" w:hAnsi="Times New Roman" w:cs="Times New Roman"/>
          <w:sz w:val="28"/>
          <w:szCs w:val="28"/>
          <w:lang w:val="uk-UA"/>
        </w:rPr>
        <w:t>схоплюючий</w:t>
      </w:r>
      <w:proofErr w:type="spellEnd"/>
      <w:r w:rsidRPr="00F84F67">
        <w:rPr>
          <w:rFonts w:ascii="Times New Roman" w:hAnsi="Times New Roman" w:cs="Times New Roman"/>
          <w:sz w:val="28"/>
          <w:szCs w:val="28"/>
          <w:lang w:val="uk-UA"/>
        </w:rPr>
        <w:t>.</w:t>
      </w:r>
      <w:r>
        <w:rPr>
          <w:rFonts w:ascii="Times New Roman" w:hAnsi="Times New Roman" w:cs="Times New Roman"/>
          <w:sz w:val="28"/>
          <w:szCs w:val="28"/>
          <w:lang w:val="uk-UA"/>
        </w:rPr>
        <w:t xml:space="preserve"> Наводять круто похилу переправу із здвоєної мотузки.</w:t>
      </w:r>
      <w:r w:rsidRPr="00F84F67">
        <w:rPr>
          <w:rFonts w:ascii="Times New Roman" w:hAnsi="Times New Roman" w:cs="Times New Roman"/>
          <w:sz w:val="28"/>
          <w:szCs w:val="28"/>
          <w:lang w:val="uk-UA"/>
        </w:rPr>
        <w:t xml:space="preserve"> Керівник перевіряє одягнуті рятувальні системи і спорядження, зав’язані вузли.</w:t>
      </w:r>
    </w:p>
    <w:p w:rsidR="00C46309" w:rsidRDefault="00C46309" w:rsidP="00C46309">
      <w:pPr>
        <w:spacing w:after="0" w:line="240" w:lineRule="auto"/>
        <w:jc w:val="both"/>
        <w:rPr>
          <w:rFonts w:ascii="Times New Roman" w:hAnsi="Times New Roman" w:cs="Times New Roman"/>
          <w:sz w:val="28"/>
          <w:szCs w:val="28"/>
          <w:lang w:val="uk-UA"/>
        </w:rPr>
      </w:pPr>
    </w:p>
    <w:p w:rsidR="00C46309" w:rsidRPr="00F84F67" w:rsidRDefault="00C46309" w:rsidP="00C46309">
      <w:pPr>
        <w:spacing w:after="0" w:line="240" w:lineRule="auto"/>
        <w:jc w:val="center"/>
        <w:rPr>
          <w:rFonts w:ascii="Times New Roman" w:hAnsi="Times New Roman" w:cs="Times New Roman"/>
          <w:b/>
          <w:sz w:val="28"/>
          <w:szCs w:val="28"/>
          <w:lang w:val="uk-UA"/>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129540</wp:posOffset>
            </wp:positionH>
            <wp:positionV relativeFrom="paragraph">
              <wp:posOffset>11430</wp:posOffset>
            </wp:positionV>
            <wp:extent cx="2359660" cy="3524250"/>
            <wp:effectExtent l="0" t="0" r="2540" b="0"/>
            <wp:wrapTight wrapText="bothSides">
              <wp:wrapPolygon edited="0">
                <wp:start x="0" y="0"/>
                <wp:lineTo x="0" y="21483"/>
                <wp:lineTo x="21449" y="21483"/>
                <wp:lineTo x="21449" y="0"/>
                <wp:lineTo x="0" y="0"/>
              </wp:wrapPolygon>
            </wp:wrapTight>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9660" cy="3524250"/>
                    </a:xfrm>
                    <a:prstGeom prst="rect">
                      <a:avLst/>
                    </a:prstGeom>
                  </pic:spPr>
                </pic:pic>
              </a:graphicData>
            </a:graphic>
          </wp:anchor>
        </w:drawing>
      </w:r>
      <w:r w:rsidRPr="00F84F67">
        <w:rPr>
          <w:rFonts w:ascii="Times New Roman" w:hAnsi="Times New Roman" w:cs="Times New Roman"/>
          <w:b/>
          <w:sz w:val="28"/>
          <w:szCs w:val="28"/>
          <w:lang w:val="uk-UA"/>
        </w:rPr>
        <w:t>Основна частина</w:t>
      </w:r>
    </w:p>
    <w:p w:rsidR="00C46309" w:rsidRDefault="00C46309" w:rsidP="00C46309">
      <w:pPr>
        <w:rPr>
          <w:rFonts w:ascii="Times New Roman" w:hAnsi="Times New Roman" w:cs="Times New Roman"/>
          <w:sz w:val="28"/>
          <w:szCs w:val="28"/>
          <w:lang w:val="uk-UA"/>
        </w:rPr>
      </w:pPr>
      <w:r w:rsidRPr="00D13D9F">
        <w:rPr>
          <w:rFonts w:ascii="Times New Roman" w:hAnsi="Times New Roman" w:cs="Times New Roman"/>
          <w:sz w:val="28"/>
          <w:szCs w:val="28"/>
          <w:lang w:val="uk-UA"/>
        </w:rPr>
        <w:t xml:space="preserve">          </w:t>
      </w:r>
    </w:p>
    <w:p w:rsidR="00C46309" w:rsidRDefault="00C46309" w:rsidP="00C46309">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4F67">
        <w:rPr>
          <w:rFonts w:ascii="Times New Roman" w:hAnsi="Times New Roman" w:cs="Times New Roman"/>
          <w:sz w:val="28"/>
          <w:szCs w:val="28"/>
          <w:lang w:val="uk-UA"/>
        </w:rPr>
        <w:t xml:space="preserve">Перший учасник </w:t>
      </w:r>
      <w:r>
        <w:rPr>
          <w:rFonts w:ascii="Times New Roman" w:hAnsi="Times New Roman" w:cs="Times New Roman"/>
          <w:sz w:val="28"/>
          <w:szCs w:val="28"/>
          <w:lang w:val="uk-UA"/>
        </w:rPr>
        <w:t xml:space="preserve">із нижньою командною страховкою, яку здійснює його напарник </w:t>
      </w:r>
      <w:r w:rsidRPr="00F84F67">
        <w:rPr>
          <w:rFonts w:ascii="Times New Roman" w:hAnsi="Times New Roman" w:cs="Times New Roman"/>
          <w:sz w:val="28"/>
          <w:szCs w:val="28"/>
          <w:lang w:val="uk-UA"/>
        </w:rPr>
        <w:t>піднімається до</w:t>
      </w:r>
      <w:r>
        <w:rPr>
          <w:rFonts w:ascii="Times New Roman" w:hAnsi="Times New Roman" w:cs="Times New Roman"/>
          <w:sz w:val="28"/>
          <w:szCs w:val="28"/>
          <w:lang w:val="uk-UA"/>
        </w:rPr>
        <w:t xml:space="preserve"> балкону</w:t>
      </w:r>
      <w:r w:rsidRPr="00F84F67">
        <w:rPr>
          <w:rFonts w:ascii="Times New Roman" w:hAnsi="Times New Roman" w:cs="Times New Roman"/>
          <w:sz w:val="28"/>
          <w:szCs w:val="28"/>
          <w:lang w:val="uk-UA"/>
        </w:rPr>
        <w:t xml:space="preserve"> </w:t>
      </w:r>
      <w:r>
        <w:rPr>
          <w:rFonts w:ascii="Times New Roman" w:hAnsi="Times New Roman" w:cs="Times New Roman"/>
          <w:sz w:val="28"/>
          <w:szCs w:val="28"/>
          <w:lang w:val="uk-UA"/>
        </w:rPr>
        <w:t>будівлі</w:t>
      </w:r>
      <w:r w:rsidRPr="00F84F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вільним лазінням використовуючи умовні виступи, заглибини в стіні, підвіконники. </w:t>
      </w:r>
      <w:r w:rsidRPr="00F84F67">
        <w:rPr>
          <w:rFonts w:ascii="Times New Roman" w:hAnsi="Times New Roman" w:cs="Times New Roman"/>
          <w:sz w:val="28"/>
          <w:szCs w:val="28"/>
          <w:lang w:val="uk-UA"/>
        </w:rPr>
        <w:t xml:space="preserve">Стає на самостраховку та закріплює жорстко вертикальні перила у заглушений карабін для другого учасника (мотузки – у зручному вигляді </w:t>
      </w:r>
      <w:r>
        <w:rPr>
          <w:rFonts w:ascii="Times New Roman" w:hAnsi="Times New Roman" w:cs="Times New Roman"/>
          <w:sz w:val="28"/>
          <w:szCs w:val="28"/>
          <w:lang w:val="uk-UA"/>
        </w:rPr>
        <w:t>несуть із собою</w:t>
      </w:r>
      <w:r w:rsidRPr="00F84F67">
        <w:rPr>
          <w:rFonts w:ascii="Times New Roman" w:hAnsi="Times New Roman" w:cs="Times New Roman"/>
          <w:sz w:val="28"/>
          <w:szCs w:val="28"/>
          <w:lang w:val="uk-UA"/>
        </w:rPr>
        <w:t xml:space="preserve">). </w:t>
      </w:r>
    </w:p>
    <w:p w:rsidR="00C46309" w:rsidRDefault="00C46309" w:rsidP="00C46309">
      <w:pPr>
        <w:spacing w:after="0" w:line="240" w:lineRule="auto"/>
        <w:rPr>
          <w:rFonts w:ascii="Times New Roman" w:hAnsi="Times New Roman" w:cs="Times New Roman"/>
          <w:sz w:val="28"/>
          <w:szCs w:val="28"/>
          <w:lang w:val="uk-UA"/>
        </w:rPr>
      </w:pPr>
      <w:r w:rsidRPr="00F84F67">
        <w:rPr>
          <w:rFonts w:ascii="Times New Roman" w:hAnsi="Times New Roman" w:cs="Times New Roman"/>
          <w:sz w:val="28"/>
          <w:szCs w:val="28"/>
          <w:lang w:val="uk-UA"/>
        </w:rPr>
        <w:t xml:space="preserve">Другий учасник піднімається за допомогою </w:t>
      </w:r>
      <w:proofErr w:type="spellStart"/>
      <w:r w:rsidRPr="00F84F67">
        <w:rPr>
          <w:rFonts w:ascii="Times New Roman" w:hAnsi="Times New Roman" w:cs="Times New Roman"/>
          <w:sz w:val="28"/>
          <w:szCs w:val="28"/>
          <w:lang w:val="uk-UA"/>
        </w:rPr>
        <w:t>жумарів</w:t>
      </w:r>
      <w:proofErr w:type="spellEnd"/>
      <w:r w:rsidRPr="00F84F67">
        <w:rPr>
          <w:rFonts w:ascii="Times New Roman" w:hAnsi="Times New Roman" w:cs="Times New Roman"/>
          <w:sz w:val="28"/>
          <w:szCs w:val="28"/>
          <w:lang w:val="uk-UA"/>
        </w:rPr>
        <w:t xml:space="preserve"> або інших технічних пристроїв та з </w:t>
      </w: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3140710</wp:posOffset>
            </wp:positionH>
            <wp:positionV relativeFrom="paragraph">
              <wp:posOffset>-139065</wp:posOffset>
            </wp:positionV>
            <wp:extent cx="2799080" cy="4181475"/>
            <wp:effectExtent l="0" t="0" r="1270" b="9525"/>
            <wp:wrapTight wrapText="bothSides">
              <wp:wrapPolygon edited="0">
                <wp:start x="0" y="0"/>
                <wp:lineTo x="0" y="21551"/>
                <wp:lineTo x="21463" y="21551"/>
                <wp:lineTo x="21463" y="0"/>
                <wp:lineTo x="0" y="0"/>
              </wp:wrapPolygon>
            </wp:wrapTight>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080" cy="4181475"/>
                    </a:xfrm>
                    <a:prstGeom prst="rect">
                      <a:avLst/>
                    </a:prstGeom>
                  </pic:spPr>
                </pic:pic>
              </a:graphicData>
            </a:graphic>
          </wp:anchor>
        </w:drawing>
      </w:r>
      <w:r>
        <w:rPr>
          <w:rFonts w:ascii="Times New Roman" w:hAnsi="Times New Roman" w:cs="Times New Roman"/>
          <w:sz w:val="28"/>
          <w:szCs w:val="28"/>
          <w:lang w:val="uk-UA"/>
        </w:rPr>
        <w:t>командною страховкою.</w:t>
      </w:r>
      <w:r w:rsidRPr="00F90820">
        <w:t xml:space="preserve"> </w:t>
      </w:r>
      <w:r w:rsidRPr="00F90820">
        <w:rPr>
          <w:rFonts w:ascii="Times New Roman" w:hAnsi="Times New Roman" w:cs="Times New Roman"/>
          <w:sz w:val="28"/>
          <w:szCs w:val="28"/>
          <w:lang w:val="uk-UA"/>
        </w:rPr>
        <w:t>Після підйому в робочу зону уч</w:t>
      </w:r>
      <w:r>
        <w:rPr>
          <w:rFonts w:ascii="Times New Roman" w:hAnsi="Times New Roman" w:cs="Times New Roman"/>
          <w:sz w:val="28"/>
          <w:szCs w:val="28"/>
          <w:lang w:val="uk-UA"/>
        </w:rPr>
        <w:t>ні</w:t>
      </w:r>
      <w:r w:rsidRPr="00F90820">
        <w:rPr>
          <w:rFonts w:ascii="Times New Roman" w:hAnsi="Times New Roman" w:cs="Times New Roman"/>
          <w:sz w:val="28"/>
          <w:szCs w:val="28"/>
          <w:lang w:val="uk-UA"/>
        </w:rPr>
        <w:t xml:space="preserve"> самостійно</w:t>
      </w:r>
      <w:r>
        <w:rPr>
          <w:rFonts w:ascii="Times New Roman" w:hAnsi="Times New Roman" w:cs="Times New Roman"/>
          <w:sz w:val="28"/>
          <w:szCs w:val="28"/>
          <w:lang w:val="uk-UA"/>
        </w:rPr>
        <w:t xml:space="preserve"> </w:t>
      </w:r>
      <w:r w:rsidRPr="00F84F67">
        <w:rPr>
          <w:rFonts w:ascii="Times New Roman" w:hAnsi="Times New Roman" w:cs="Times New Roman"/>
          <w:sz w:val="28"/>
          <w:szCs w:val="28"/>
          <w:lang w:val="uk-UA"/>
        </w:rPr>
        <w:t xml:space="preserve"> визначають постраждалого і один із учасників організовує спуск постраждалого круто</w:t>
      </w:r>
      <w:r>
        <w:rPr>
          <w:rFonts w:ascii="Times New Roman" w:hAnsi="Times New Roman" w:cs="Times New Roman"/>
          <w:sz w:val="28"/>
          <w:szCs w:val="28"/>
          <w:lang w:val="uk-UA"/>
        </w:rPr>
        <w:t xml:space="preserve"> </w:t>
      </w:r>
      <w:r w:rsidRPr="00F84F67">
        <w:rPr>
          <w:rFonts w:ascii="Times New Roman" w:hAnsi="Times New Roman" w:cs="Times New Roman"/>
          <w:sz w:val="28"/>
          <w:szCs w:val="28"/>
          <w:lang w:val="uk-UA"/>
        </w:rPr>
        <w:t xml:space="preserve">похилою переправою на командній страховці через гальмівний пристрій та </w:t>
      </w:r>
      <w:proofErr w:type="spellStart"/>
      <w:r w:rsidRPr="00F84F67">
        <w:rPr>
          <w:rFonts w:ascii="Times New Roman" w:hAnsi="Times New Roman" w:cs="Times New Roman"/>
          <w:sz w:val="28"/>
          <w:szCs w:val="28"/>
          <w:lang w:val="uk-UA"/>
        </w:rPr>
        <w:t>підстраховкою</w:t>
      </w:r>
      <w:proofErr w:type="spellEnd"/>
      <w:r w:rsidRPr="00F84F67">
        <w:rPr>
          <w:rFonts w:ascii="Times New Roman" w:hAnsi="Times New Roman" w:cs="Times New Roman"/>
          <w:sz w:val="28"/>
          <w:szCs w:val="28"/>
          <w:lang w:val="uk-UA"/>
        </w:rPr>
        <w:t xml:space="preserve"> </w:t>
      </w:r>
      <w:proofErr w:type="spellStart"/>
      <w:r w:rsidRPr="00F84F67">
        <w:rPr>
          <w:rFonts w:ascii="Times New Roman" w:hAnsi="Times New Roman" w:cs="Times New Roman"/>
          <w:sz w:val="28"/>
          <w:szCs w:val="28"/>
          <w:lang w:val="uk-UA"/>
        </w:rPr>
        <w:t>схоплюючим</w:t>
      </w:r>
      <w:proofErr w:type="spellEnd"/>
      <w:r w:rsidRPr="00F84F67">
        <w:rPr>
          <w:rFonts w:ascii="Times New Roman" w:hAnsi="Times New Roman" w:cs="Times New Roman"/>
          <w:sz w:val="28"/>
          <w:szCs w:val="28"/>
          <w:lang w:val="uk-UA"/>
        </w:rPr>
        <w:t xml:space="preserve"> вузлом. Знизу організовується супроводжувальна мотузка.</w:t>
      </w:r>
      <w:r w:rsidRPr="00D13D9F">
        <w:rPr>
          <w:rFonts w:ascii="Times New Roman" w:hAnsi="Times New Roman" w:cs="Times New Roman"/>
          <w:sz w:val="28"/>
          <w:szCs w:val="28"/>
          <w:lang w:val="uk-UA"/>
        </w:rPr>
        <w:t xml:space="preserve">  </w:t>
      </w:r>
    </w:p>
    <w:p w:rsidR="00C46309" w:rsidRDefault="00C46309" w:rsidP="00C46309">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110490</wp:posOffset>
            </wp:positionH>
            <wp:positionV relativeFrom="paragraph">
              <wp:posOffset>-2185035</wp:posOffset>
            </wp:positionV>
            <wp:extent cx="2799080" cy="4182110"/>
            <wp:effectExtent l="0" t="0" r="1270" b="8890"/>
            <wp:wrapTight wrapText="bothSides">
              <wp:wrapPolygon edited="0">
                <wp:start x="0" y="0"/>
                <wp:lineTo x="0" y="21548"/>
                <wp:lineTo x="21463" y="21548"/>
                <wp:lineTo x="21463" y="0"/>
                <wp:lineTo x="0" y="0"/>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080" cy="4182110"/>
                    </a:xfrm>
                    <a:prstGeom prst="rect">
                      <a:avLst/>
                    </a:prstGeom>
                  </pic:spPr>
                </pic:pic>
              </a:graphicData>
            </a:graphic>
          </wp:anchor>
        </w:drawing>
      </w:r>
      <w:r>
        <w:rPr>
          <w:rFonts w:ascii="Times New Roman" w:hAnsi="Times New Roman" w:cs="Times New Roman"/>
          <w:sz w:val="28"/>
          <w:szCs w:val="28"/>
          <w:lang w:val="uk-UA"/>
        </w:rPr>
        <w:t>У</w:t>
      </w:r>
      <w:r w:rsidRPr="006658CE">
        <w:rPr>
          <w:rFonts w:ascii="Times New Roman" w:hAnsi="Times New Roman" w:cs="Times New Roman"/>
          <w:sz w:val="28"/>
          <w:szCs w:val="28"/>
          <w:lang w:val="uk-UA"/>
        </w:rPr>
        <w:t>часник, що залишився в робочій зоні, спу</w:t>
      </w:r>
      <w:r>
        <w:rPr>
          <w:rFonts w:ascii="Times New Roman" w:hAnsi="Times New Roman" w:cs="Times New Roman"/>
          <w:sz w:val="28"/>
          <w:szCs w:val="28"/>
          <w:lang w:val="uk-UA"/>
        </w:rPr>
        <w:t>скається</w:t>
      </w:r>
      <w:r w:rsidRPr="006658CE">
        <w:rPr>
          <w:rFonts w:ascii="Times New Roman" w:hAnsi="Times New Roman" w:cs="Times New Roman"/>
          <w:sz w:val="28"/>
          <w:szCs w:val="28"/>
          <w:lang w:val="uk-UA"/>
        </w:rPr>
        <w:t xml:space="preserve"> вниз «</w:t>
      </w:r>
      <w:proofErr w:type="spellStart"/>
      <w:r w:rsidRPr="006658CE">
        <w:rPr>
          <w:rFonts w:ascii="Times New Roman" w:hAnsi="Times New Roman" w:cs="Times New Roman"/>
          <w:sz w:val="28"/>
          <w:szCs w:val="28"/>
          <w:lang w:val="uk-UA"/>
        </w:rPr>
        <w:t>дюльфером</w:t>
      </w:r>
      <w:proofErr w:type="spellEnd"/>
      <w:r>
        <w:rPr>
          <w:rFonts w:ascii="Times New Roman" w:hAnsi="Times New Roman" w:cs="Times New Roman"/>
          <w:sz w:val="28"/>
          <w:szCs w:val="28"/>
          <w:lang w:val="uk-UA"/>
        </w:rPr>
        <w:t xml:space="preserve">» </w:t>
      </w:r>
      <w:r w:rsidRPr="006658CE">
        <w:rPr>
          <w:rFonts w:ascii="Times New Roman" w:hAnsi="Times New Roman" w:cs="Times New Roman"/>
          <w:sz w:val="28"/>
          <w:szCs w:val="28"/>
          <w:lang w:val="uk-UA"/>
        </w:rPr>
        <w:t xml:space="preserve"> з верхньою командною страховкою через 2 карабін</w:t>
      </w:r>
      <w:r>
        <w:rPr>
          <w:rFonts w:ascii="Times New Roman" w:hAnsi="Times New Roman" w:cs="Times New Roman"/>
          <w:sz w:val="28"/>
          <w:szCs w:val="28"/>
          <w:lang w:val="uk-UA"/>
        </w:rPr>
        <w:t>и</w:t>
      </w:r>
      <w:r w:rsidRPr="006658CE">
        <w:rPr>
          <w:rFonts w:ascii="Times New Roman" w:hAnsi="Times New Roman" w:cs="Times New Roman"/>
          <w:sz w:val="28"/>
          <w:szCs w:val="28"/>
          <w:lang w:val="uk-UA"/>
        </w:rPr>
        <w:t>, при цьому той, хто підстраховує, стоїть на землі на самостраховці і страхує в рукавицях.</w:t>
      </w:r>
    </w:p>
    <w:p w:rsidR="00C46309" w:rsidRPr="00130F4B" w:rsidRDefault="00C46309" w:rsidP="00C46309">
      <w:pPr>
        <w:spacing w:line="24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2009775</wp:posOffset>
            </wp:positionH>
            <wp:positionV relativeFrom="paragraph">
              <wp:posOffset>556260</wp:posOffset>
            </wp:positionV>
            <wp:extent cx="3926205" cy="2628900"/>
            <wp:effectExtent l="0" t="0" r="0" b="0"/>
            <wp:wrapTight wrapText="bothSides">
              <wp:wrapPolygon edited="0">
                <wp:start x="0" y="0"/>
                <wp:lineTo x="0" y="21443"/>
                <wp:lineTo x="21485" y="21443"/>
                <wp:lineTo x="21485" y="0"/>
                <wp:lineTo x="0" y="0"/>
              </wp:wrapPolygon>
            </wp:wrapTight>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6205" cy="2628900"/>
                    </a:xfrm>
                    <a:prstGeom prst="rect">
                      <a:avLst/>
                    </a:prstGeom>
                  </pic:spPr>
                </pic:pic>
              </a:graphicData>
            </a:graphic>
          </wp:anchor>
        </w:drawing>
      </w:r>
      <w:r w:rsidRPr="00F90820">
        <w:rPr>
          <w:rFonts w:ascii="Times New Roman" w:hAnsi="Times New Roman" w:cs="Times New Roman"/>
          <w:sz w:val="28"/>
          <w:szCs w:val="28"/>
          <w:lang w:val="uk-UA"/>
        </w:rPr>
        <w:t xml:space="preserve">Тренування виконується одночасно на двох балконах, що дозволяє підвищити щільність занять. Учні по черзі виконують ролі потерпілих, рятувальників, стоять на страховці. Повторюємо проходження </w:t>
      </w:r>
      <w:r>
        <w:rPr>
          <w:rFonts w:ascii="Times New Roman" w:hAnsi="Times New Roman" w:cs="Times New Roman"/>
          <w:sz w:val="28"/>
          <w:szCs w:val="28"/>
          <w:lang w:val="uk-UA"/>
        </w:rPr>
        <w:t>кілька разів. Учні по черзі виконують роль потерпілих, рятувальників, стоять на страховці.</w:t>
      </w:r>
    </w:p>
    <w:p w:rsidR="00C46309" w:rsidRPr="00A27F6B" w:rsidRDefault="00C46309" w:rsidP="00C46309">
      <w:pPr>
        <w:pStyle w:val="a3"/>
        <w:rPr>
          <w:rFonts w:ascii="Times New Roman" w:hAnsi="Times New Roman" w:cs="Times New Roman"/>
          <w:sz w:val="28"/>
          <w:szCs w:val="28"/>
          <w:lang w:val="uk-UA"/>
        </w:rPr>
      </w:pPr>
      <w:r w:rsidRPr="00A27F6B">
        <w:rPr>
          <w:rFonts w:ascii="Times New Roman" w:hAnsi="Times New Roman" w:cs="Times New Roman"/>
          <w:sz w:val="28"/>
          <w:szCs w:val="28"/>
          <w:lang w:val="uk-UA"/>
        </w:rPr>
        <w:t>Заключна частина</w:t>
      </w:r>
    </w:p>
    <w:p w:rsidR="00C46309" w:rsidRPr="00A27F6B" w:rsidRDefault="00C46309" w:rsidP="00C46309">
      <w:pPr>
        <w:pStyle w:val="a3"/>
        <w:rPr>
          <w:rFonts w:ascii="Times New Roman" w:hAnsi="Times New Roman" w:cs="Times New Roman"/>
          <w:sz w:val="28"/>
          <w:szCs w:val="28"/>
          <w:lang w:val="uk-UA"/>
        </w:rPr>
      </w:pPr>
      <w:r w:rsidRPr="00A27F6B">
        <w:rPr>
          <w:rFonts w:ascii="Times New Roman" w:hAnsi="Times New Roman" w:cs="Times New Roman"/>
          <w:sz w:val="28"/>
          <w:szCs w:val="28"/>
          <w:lang w:val="uk-UA"/>
        </w:rPr>
        <w:t>Учні складають весь інвентар і шикуються в одну шеренгу. Учитель підводить підсумки.</w:t>
      </w:r>
    </w:p>
    <w:p w:rsidR="00C46309" w:rsidRDefault="00C46309" w:rsidP="00C4630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46309" w:rsidRPr="00A27F6B" w:rsidRDefault="00C46309" w:rsidP="00C46309">
      <w:pPr>
        <w:jc w:val="center"/>
        <w:rPr>
          <w:rFonts w:ascii="Times New Roman" w:hAnsi="Times New Roman" w:cs="Times New Roman"/>
          <w:sz w:val="28"/>
          <w:szCs w:val="28"/>
          <w:lang w:val="uk-UA"/>
        </w:rPr>
      </w:pPr>
      <w:r w:rsidRPr="00957AE7">
        <w:rPr>
          <w:rFonts w:ascii="Times New Roman" w:hAnsi="Times New Roman" w:cs="Times New Roman"/>
          <w:b/>
          <w:sz w:val="28"/>
          <w:szCs w:val="28"/>
          <w:lang w:val="uk-UA"/>
        </w:rPr>
        <w:lastRenderedPageBreak/>
        <w:t xml:space="preserve">Заняття   гуртка  </w:t>
      </w:r>
      <w:r>
        <w:rPr>
          <w:rFonts w:ascii="Times New Roman" w:hAnsi="Times New Roman" w:cs="Times New Roman"/>
          <w:b/>
          <w:sz w:val="28"/>
          <w:szCs w:val="28"/>
          <w:lang w:val="uk-UA"/>
        </w:rPr>
        <w:t>«</w:t>
      </w:r>
      <w:r w:rsidRPr="00957AE7">
        <w:rPr>
          <w:rFonts w:ascii="Times New Roman" w:hAnsi="Times New Roman" w:cs="Times New Roman"/>
          <w:b/>
          <w:sz w:val="28"/>
          <w:szCs w:val="28"/>
          <w:lang w:val="uk-UA"/>
        </w:rPr>
        <w:t>Школа  безпеки</w:t>
      </w:r>
      <w:r>
        <w:rPr>
          <w:rFonts w:ascii="Times New Roman" w:hAnsi="Times New Roman" w:cs="Times New Roman"/>
          <w:b/>
          <w:sz w:val="28"/>
          <w:szCs w:val="28"/>
          <w:lang w:val="uk-UA"/>
        </w:rPr>
        <w:t>»</w:t>
      </w:r>
    </w:p>
    <w:p w:rsidR="00C46309" w:rsidRPr="00957AE7" w:rsidRDefault="00C46309" w:rsidP="00C46309">
      <w:pPr>
        <w:rPr>
          <w:rFonts w:ascii="Times New Roman" w:hAnsi="Times New Roman" w:cs="Times New Roman"/>
          <w:sz w:val="28"/>
          <w:szCs w:val="28"/>
          <w:lang w:val="uk-UA"/>
        </w:rPr>
      </w:pPr>
    </w:p>
    <w:p w:rsidR="00C46309" w:rsidRPr="00957AE7"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Тема.</w:t>
      </w:r>
      <w:r>
        <w:rPr>
          <w:rFonts w:ascii="Times New Roman" w:hAnsi="Times New Roman" w:cs="Times New Roman"/>
          <w:sz w:val="28"/>
          <w:szCs w:val="28"/>
          <w:lang w:val="uk-UA"/>
        </w:rPr>
        <w:t xml:space="preserve">        Підняття «</w:t>
      </w:r>
      <w:r w:rsidRPr="00957AE7">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957AE7">
        <w:rPr>
          <w:rFonts w:ascii="Times New Roman" w:hAnsi="Times New Roman" w:cs="Times New Roman"/>
          <w:sz w:val="28"/>
          <w:szCs w:val="28"/>
          <w:lang w:val="uk-UA"/>
        </w:rPr>
        <w:t xml:space="preserve"> із дна ущелини чи глибокої котловини на ношах по </w:t>
      </w:r>
      <w:proofErr w:type="spellStart"/>
      <w:r w:rsidRPr="00957AE7">
        <w:rPr>
          <w:rFonts w:ascii="Times New Roman" w:hAnsi="Times New Roman" w:cs="Times New Roman"/>
          <w:sz w:val="28"/>
          <w:szCs w:val="28"/>
          <w:lang w:val="uk-UA"/>
        </w:rPr>
        <w:t>крутопохилій</w:t>
      </w:r>
      <w:proofErr w:type="spellEnd"/>
      <w:r w:rsidRPr="00957AE7">
        <w:rPr>
          <w:rFonts w:ascii="Times New Roman" w:hAnsi="Times New Roman" w:cs="Times New Roman"/>
          <w:sz w:val="28"/>
          <w:szCs w:val="28"/>
          <w:lang w:val="uk-UA"/>
        </w:rPr>
        <w:t xml:space="preserve"> мотузці.</w:t>
      </w:r>
    </w:p>
    <w:p w:rsidR="00C46309" w:rsidRPr="00957AE7"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 xml:space="preserve"> Завдання.</w:t>
      </w:r>
      <w:r w:rsidRPr="00957AE7">
        <w:rPr>
          <w:rFonts w:ascii="Times New Roman" w:hAnsi="Times New Roman" w:cs="Times New Roman"/>
          <w:sz w:val="28"/>
          <w:szCs w:val="28"/>
          <w:lang w:val="uk-UA"/>
        </w:rPr>
        <w:t xml:space="preserve">  Опуститися на дно ущелини організувати систему підйому</w:t>
      </w:r>
      <w:r>
        <w:rPr>
          <w:rFonts w:ascii="Times New Roman" w:hAnsi="Times New Roman" w:cs="Times New Roman"/>
          <w:sz w:val="28"/>
          <w:szCs w:val="28"/>
          <w:lang w:val="uk-UA"/>
        </w:rPr>
        <w:t xml:space="preserve"> «потерпілого»</w:t>
      </w:r>
      <w:r w:rsidRPr="00957AE7">
        <w:rPr>
          <w:rFonts w:ascii="Times New Roman" w:hAnsi="Times New Roman" w:cs="Times New Roman"/>
          <w:sz w:val="28"/>
          <w:szCs w:val="28"/>
          <w:lang w:val="uk-UA"/>
        </w:rPr>
        <w:t xml:space="preserve">, забезпечити страховку. </w:t>
      </w:r>
    </w:p>
    <w:p w:rsidR="00C46309" w:rsidRPr="00957AE7"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Обладнання:</w:t>
      </w:r>
      <w:r w:rsidRPr="00957AE7">
        <w:rPr>
          <w:rFonts w:ascii="Times New Roman" w:hAnsi="Times New Roman" w:cs="Times New Roman"/>
          <w:sz w:val="28"/>
          <w:szCs w:val="28"/>
          <w:lang w:val="uk-UA"/>
        </w:rPr>
        <w:t xml:space="preserve"> рятувальні системи - 1</w:t>
      </w:r>
      <w:r>
        <w:rPr>
          <w:rFonts w:ascii="Times New Roman" w:hAnsi="Times New Roman" w:cs="Times New Roman"/>
          <w:sz w:val="28"/>
          <w:szCs w:val="28"/>
          <w:lang w:val="uk-UA"/>
        </w:rPr>
        <w:t>4шт., карабіни – за потребою</w:t>
      </w:r>
      <w:r w:rsidRPr="00957AE7">
        <w:rPr>
          <w:rFonts w:ascii="Times New Roman" w:hAnsi="Times New Roman" w:cs="Times New Roman"/>
          <w:sz w:val="28"/>
          <w:szCs w:val="28"/>
          <w:lang w:val="uk-UA"/>
        </w:rPr>
        <w:t xml:space="preserve">, туристична мотузка (основна 10 мм.) 20м- </w:t>
      </w:r>
      <w:r>
        <w:rPr>
          <w:rFonts w:ascii="Times New Roman" w:hAnsi="Times New Roman" w:cs="Times New Roman"/>
          <w:sz w:val="28"/>
          <w:szCs w:val="28"/>
          <w:lang w:val="uk-UA"/>
        </w:rPr>
        <w:t>2</w:t>
      </w:r>
      <w:r w:rsidRPr="00957AE7">
        <w:rPr>
          <w:rFonts w:ascii="Times New Roman" w:hAnsi="Times New Roman" w:cs="Times New Roman"/>
          <w:sz w:val="28"/>
          <w:szCs w:val="28"/>
          <w:lang w:val="uk-UA"/>
        </w:rPr>
        <w:t>шт</w:t>
      </w:r>
      <w:r>
        <w:rPr>
          <w:rFonts w:ascii="Times New Roman" w:hAnsi="Times New Roman" w:cs="Times New Roman"/>
          <w:sz w:val="28"/>
          <w:szCs w:val="28"/>
          <w:lang w:val="uk-UA"/>
        </w:rPr>
        <w:t xml:space="preserve">, 50м-1шт </w:t>
      </w:r>
      <w:r w:rsidRPr="00957AE7">
        <w:rPr>
          <w:rFonts w:ascii="Times New Roman" w:hAnsi="Times New Roman" w:cs="Times New Roman"/>
          <w:sz w:val="28"/>
          <w:szCs w:val="28"/>
          <w:lang w:val="uk-UA"/>
        </w:rPr>
        <w:t xml:space="preserve"> допоміжні мотузки по</w:t>
      </w:r>
      <w:r>
        <w:rPr>
          <w:rFonts w:ascii="Times New Roman" w:hAnsi="Times New Roman" w:cs="Times New Roman"/>
          <w:sz w:val="28"/>
          <w:szCs w:val="28"/>
          <w:lang w:val="uk-UA"/>
        </w:rPr>
        <w:t>15-20</w:t>
      </w:r>
      <w:r w:rsidRPr="00957AE7">
        <w:rPr>
          <w:rFonts w:ascii="Times New Roman" w:hAnsi="Times New Roman" w:cs="Times New Roman"/>
          <w:sz w:val="28"/>
          <w:szCs w:val="28"/>
          <w:lang w:val="uk-UA"/>
        </w:rPr>
        <w:t xml:space="preserve">м, прусики, </w:t>
      </w:r>
      <w:proofErr w:type="spellStart"/>
      <w:r w:rsidRPr="00957AE7">
        <w:rPr>
          <w:rFonts w:ascii="Times New Roman" w:hAnsi="Times New Roman" w:cs="Times New Roman"/>
          <w:sz w:val="28"/>
          <w:szCs w:val="28"/>
          <w:lang w:val="uk-UA"/>
        </w:rPr>
        <w:t>жумари</w:t>
      </w:r>
      <w:proofErr w:type="spellEnd"/>
      <w:r w:rsidRPr="00957AE7">
        <w:rPr>
          <w:rFonts w:ascii="Times New Roman" w:hAnsi="Times New Roman" w:cs="Times New Roman"/>
          <w:sz w:val="28"/>
          <w:szCs w:val="28"/>
          <w:lang w:val="uk-UA"/>
        </w:rPr>
        <w:t>, блок-ролики, гальмівні пристрої ( вісімки), ноші.</w:t>
      </w:r>
    </w:p>
    <w:p w:rsidR="00C46309" w:rsidRPr="00957AE7" w:rsidRDefault="00C46309" w:rsidP="00C46309">
      <w:pPr>
        <w:rPr>
          <w:rFonts w:ascii="Times New Roman" w:hAnsi="Times New Roman" w:cs="Times New Roman"/>
          <w:sz w:val="28"/>
          <w:szCs w:val="28"/>
          <w:lang w:val="uk-UA"/>
        </w:rPr>
      </w:pPr>
      <w:r w:rsidRPr="00A27F6B">
        <w:rPr>
          <w:rFonts w:ascii="Times New Roman" w:hAnsi="Times New Roman" w:cs="Times New Roman"/>
          <w:b/>
          <w:i/>
          <w:sz w:val="28"/>
          <w:szCs w:val="28"/>
          <w:lang w:val="uk-UA"/>
        </w:rPr>
        <w:t>Місце:</w:t>
      </w:r>
      <w:r w:rsidRPr="00957AE7">
        <w:rPr>
          <w:rFonts w:ascii="Times New Roman" w:hAnsi="Times New Roman" w:cs="Times New Roman"/>
          <w:sz w:val="28"/>
          <w:szCs w:val="28"/>
          <w:lang w:val="uk-UA"/>
        </w:rPr>
        <w:t xml:space="preserve">  спортзал.</w:t>
      </w:r>
    </w:p>
    <w:p w:rsidR="00C46309" w:rsidRPr="00957AE7" w:rsidRDefault="00C46309" w:rsidP="00C46309">
      <w:pPr>
        <w:jc w:val="center"/>
        <w:rPr>
          <w:rFonts w:ascii="Times New Roman" w:hAnsi="Times New Roman" w:cs="Times New Roman"/>
          <w:b/>
          <w:sz w:val="28"/>
          <w:szCs w:val="28"/>
          <w:lang w:val="uk-UA"/>
        </w:rPr>
      </w:pPr>
      <w:r w:rsidRPr="00957AE7">
        <w:rPr>
          <w:rFonts w:ascii="Times New Roman" w:hAnsi="Times New Roman" w:cs="Times New Roman"/>
          <w:b/>
          <w:sz w:val="28"/>
          <w:szCs w:val="28"/>
          <w:lang w:val="uk-UA"/>
        </w:rPr>
        <w:t>Хід заняття</w:t>
      </w:r>
    </w:p>
    <w:p w:rsidR="00C46309" w:rsidRPr="00957AE7" w:rsidRDefault="00C46309" w:rsidP="00C46309">
      <w:pPr>
        <w:jc w:val="center"/>
        <w:rPr>
          <w:rFonts w:ascii="Times New Roman" w:hAnsi="Times New Roman" w:cs="Times New Roman"/>
          <w:b/>
          <w:sz w:val="28"/>
          <w:szCs w:val="28"/>
          <w:lang w:val="uk-UA"/>
        </w:rPr>
      </w:pPr>
      <w:r w:rsidRPr="00957AE7">
        <w:rPr>
          <w:rFonts w:ascii="Times New Roman" w:hAnsi="Times New Roman" w:cs="Times New Roman"/>
          <w:b/>
          <w:sz w:val="28"/>
          <w:szCs w:val="28"/>
          <w:lang w:val="uk-UA"/>
        </w:rPr>
        <w:t>Підготовча частина</w:t>
      </w:r>
    </w:p>
    <w:p w:rsidR="00C46309" w:rsidRPr="00957AE7"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Шикування, повідомлення завдань. Керівник розповідає в який спосіб можна спуститися на дно ущелини, як організувати систему підйому </w:t>
      </w:r>
      <w:r>
        <w:rPr>
          <w:rFonts w:ascii="Times New Roman" w:hAnsi="Times New Roman" w:cs="Times New Roman"/>
          <w:sz w:val="28"/>
          <w:szCs w:val="28"/>
          <w:lang w:val="uk-UA"/>
        </w:rPr>
        <w:t>«</w:t>
      </w:r>
      <w:r w:rsidRPr="00957AE7">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957AE7">
        <w:rPr>
          <w:rFonts w:ascii="Times New Roman" w:hAnsi="Times New Roman" w:cs="Times New Roman"/>
          <w:sz w:val="28"/>
          <w:szCs w:val="28"/>
          <w:lang w:val="uk-UA"/>
        </w:rPr>
        <w:t xml:space="preserve">, </w:t>
      </w:r>
      <w:proofErr w:type="spellStart"/>
      <w:r w:rsidRPr="00957AE7">
        <w:rPr>
          <w:rFonts w:ascii="Times New Roman" w:hAnsi="Times New Roman" w:cs="Times New Roman"/>
          <w:sz w:val="28"/>
          <w:szCs w:val="28"/>
          <w:lang w:val="uk-UA"/>
        </w:rPr>
        <w:t>підстраховку</w:t>
      </w:r>
      <w:proofErr w:type="spellEnd"/>
      <w:r w:rsidRPr="00957AE7">
        <w:rPr>
          <w:rFonts w:ascii="Times New Roman" w:hAnsi="Times New Roman" w:cs="Times New Roman"/>
          <w:sz w:val="28"/>
          <w:szCs w:val="28"/>
          <w:lang w:val="uk-UA"/>
        </w:rPr>
        <w:t>, застосування спеціального обладнання, техніку безпеки.</w:t>
      </w:r>
    </w:p>
    <w:p w:rsidR="00C46309" w:rsidRPr="00957AE7"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Дном ущелини у нас буде підлога спортзалу. Для повторення і підвищення фізичного та емоційного навантаження учні подолають всі етапи із попередніх занять: </w:t>
      </w:r>
      <w:proofErr w:type="spellStart"/>
      <w:r w:rsidRPr="00957AE7">
        <w:rPr>
          <w:rFonts w:ascii="Times New Roman" w:hAnsi="Times New Roman" w:cs="Times New Roman"/>
          <w:sz w:val="28"/>
          <w:szCs w:val="28"/>
          <w:lang w:val="uk-UA"/>
        </w:rPr>
        <w:t>крутопохилі</w:t>
      </w:r>
      <w:proofErr w:type="spellEnd"/>
      <w:r w:rsidRPr="00957AE7">
        <w:rPr>
          <w:rFonts w:ascii="Times New Roman" w:hAnsi="Times New Roman" w:cs="Times New Roman"/>
          <w:sz w:val="28"/>
          <w:szCs w:val="28"/>
          <w:lang w:val="uk-UA"/>
        </w:rPr>
        <w:t xml:space="preserve"> паралельні мотузки, траверс стіни (скелі), скельний виступ(перший балкон), навісну переправу і дістануться до другого балкона . З нього спустяться на дно ущелини(підлогу спортзалу). Обладнають ноші і систему підйому, та страх</w:t>
      </w:r>
      <w:r>
        <w:rPr>
          <w:rFonts w:ascii="Times New Roman" w:hAnsi="Times New Roman" w:cs="Times New Roman"/>
          <w:sz w:val="28"/>
          <w:szCs w:val="28"/>
          <w:lang w:val="uk-UA"/>
        </w:rPr>
        <w:t>овку «</w:t>
      </w:r>
      <w:r w:rsidRPr="00957AE7">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957AE7">
        <w:rPr>
          <w:rFonts w:ascii="Times New Roman" w:hAnsi="Times New Roman" w:cs="Times New Roman"/>
          <w:sz w:val="28"/>
          <w:szCs w:val="28"/>
          <w:lang w:val="uk-UA"/>
        </w:rPr>
        <w:t>.</w:t>
      </w:r>
    </w:p>
    <w:p w:rsidR="00C46309" w:rsidRPr="00957AE7"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Учні одягають рятувальні системи і прилаштовують необхідне спорядження. Повторюють техніку в’язання вузлів: подвійний </w:t>
      </w:r>
      <w:proofErr w:type="spellStart"/>
      <w:r w:rsidRPr="00957AE7">
        <w:rPr>
          <w:rFonts w:ascii="Times New Roman" w:hAnsi="Times New Roman" w:cs="Times New Roman"/>
          <w:sz w:val="28"/>
          <w:szCs w:val="28"/>
          <w:lang w:val="uk-UA"/>
        </w:rPr>
        <w:t>булінь</w:t>
      </w:r>
      <w:proofErr w:type="spellEnd"/>
      <w:r w:rsidRPr="00957AE7">
        <w:rPr>
          <w:rFonts w:ascii="Times New Roman" w:hAnsi="Times New Roman" w:cs="Times New Roman"/>
          <w:sz w:val="28"/>
          <w:szCs w:val="28"/>
          <w:lang w:val="uk-UA"/>
        </w:rPr>
        <w:t xml:space="preserve">, провідник вісімка, штик, зустрічна вісімка, провідник вісімка одним кінцем, </w:t>
      </w:r>
      <w:proofErr w:type="spellStart"/>
      <w:r w:rsidRPr="00957AE7">
        <w:rPr>
          <w:rFonts w:ascii="Times New Roman" w:hAnsi="Times New Roman" w:cs="Times New Roman"/>
          <w:sz w:val="28"/>
          <w:szCs w:val="28"/>
          <w:lang w:val="uk-UA"/>
        </w:rPr>
        <w:t>схоплюючий</w:t>
      </w:r>
      <w:proofErr w:type="spellEnd"/>
      <w:r w:rsidRPr="00957AE7">
        <w:rPr>
          <w:rFonts w:ascii="Times New Roman" w:hAnsi="Times New Roman" w:cs="Times New Roman"/>
          <w:sz w:val="28"/>
          <w:szCs w:val="28"/>
          <w:lang w:val="uk-UA"/>
        </w:rPr>
        <w:t>. Керівник перевіряє одягнуті рятувальні системи і спорядження, зав’язані вузли.</w:t>
      </w:r>
    </w:p>
    <w:p w:rsidR="00C46309" w:rsidRPr="00957AE7" w:rsidRDefault="00C46309" w:rsidP="00C46309">
      <w:pPr>
        <w:jc w:val="center"/>
        <w:rPr>
          <w:rFonts w:ascii="Times New Roman" w:hAnsi="Times New Roman" w:cs="Times New Roman"/>
          <w:b/>
          <w:sz w:val="28"/>
          <w:szCs w:val="28"/>
          <w:lang w:val="uk-UA"/>
        </w:rPr>
      </w:pPr>
      <w:r w:rsidRPr="00957AE7">
        <w:rPr>
          <w:rFonts w:ascii="Times New Roman" w:hAnsi="Times New Roman" w:cs="Times New Roman"/>
          <w:b/>
          <w:sz w:val="28"/>
          <w:szCs w:val="28"/>
          <w:lang w:val="uk-UA"/>
        </w:rPr>
        <w:t>Основна частина</w:t>
      </w:r>
    </w:p>
    <w:p w:rsidR="00C46309" w:rsidRPr="00957AE7"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Під наглядом керівника учні наводять </w:t>
      </w:r>
      <w:proofErr w:type="spellStart"/>
      <w:r w:rsidRPr="00957AE7">
        <w:rPr>
          <w:rFonts w:ascii="Times New Roman" w:hAnsi="Times New Roman" w:cs="Times New Roman"/>
          <w:sz w:val="28"/>
          <w:szCs w:val="28"/>
          <w:lang w:val="uk-UA"/>
        </w:rPr>
        <w:t>крутопохилі</w:t>
      </w:r>
      <w:proofErr w:type="spellEnd"/>
      <w:r w:rsidRPr="00957AE7">
        <w:rPr>
          <w:rFonts w:ascii="Times New Roman" w:hAnsi="Times New Roman" w:cs="Times New Roman"/>
          <w:sz w:val="28"/>
          <w:szCs w:val="28"/>
          <w:lang w:val="uk-UA"/>
        </w:rPr>
        <w:t xml:space="preserve"> паралельні мотузки між протилежними стінами спортзалу. </w:t>
      </w:r>
      <w:r>
        <w:rPr>
          <w:rFonts w:ascii="Times New Roman" w:hAnsi="Times New Roman" w:cs="Times New Roman"/>
          <w:sz w:val="28"/>
          <w:szCs w:val="28"/>
          <w:lang w:val="uk-UA"/>
        </w:rPr>
        <w:t xml:space="preserve">Долають перешкоди парами, супроводжуючи і підстраховуючи один одного допоміжними мотузками. </w:t>
      </w:r>
      <w:r w:rsidRPr="00957AE7">
        <w:rPr>
          <w:rFonts w:ascii="Times New Roman" w:hAnsi="Times New Roman" w:cs="Times New Roman"/>
          <w:sz w:val="28"/>
          <w:szCs w:val="28"/>
          <w:lang w:val="uk-UA"/>
        </w:rPr>
        <w:t xml:space="preserve">Перед початком підйому учень стає на самостраховку. </w:t>
      </w:r>
      <w:r>
        <w:rPr>
          <w:rFonts w:ascii="Times New Roman" w:hAnsi="Times New Roman" w:cs="Times New Roman"/>
          <w:sz w:val="28"/>
          <w:szCs w:val="28"/>
          <w:lang w:val="uk-UA"/>
        </w:rPr>
        <w:t>В</w:t>
      </w:r>
      <w:r w:rsidRPr="00957AE7">
        <w:rPr>
          <w:rFonts w:ascii="Times New Roman" w:hAnsi="Times New Roman" w:cs="Times New Roman"/>
          <w:sz w:val="28"/>
          <w:szCs w:val="28"/>
          <w:lang w:val="uk-UA"/>
        </w:rPr>
        <w:t>ключає в верхню мотузку карабін з корот</w:t>
      </w:r>
      <w:r>
        <w:rPr>
          <w:rFonts w:ascii="Times New Roman" w:hAnsi="Times New Roman" w:cs="Times New Roman"/>
          <w:sz w:val="28"/>
          <w:szCs w:val="28"/>
          <w:lang w:val="uk-UA"/>
        </w:rPr>
        <w:t>к</w:t>
      </w:r>
      <w:r w:rsidRPr="00957AE7">
        <w:rPr>
          <w:rFonts w:ascii="Times New Roman" w:hAnsi="Times New Roman" w:cs="Times New Roman"/>
          <w:sz w:val="28"/>
          <w:szCs w:val="28"/>
          <w:lang w:val="uk-UA"/>
        </w:rPr>
        <w:t xml:space="preserve">им </w:t>
      </w:r>
      <w:r>
        <w:rPr>
          <w:rFonts w:ascii="Times New Roman" w:hAnsi="Times New Roman" w:cs="Times New Roman"/>
          <w:sz w:val="28"/>
          <w:szCs w:val="28"/>
          <w:lang w:val="uk-UA"/>
        </w:rPr>
        <w:t>«</w:t>
      </w:r>
      <w:r w:rsidRPr="00957AE7">
        <w:rPr>
          <w:rFonts w:ascii="Times New Roman" w:hAnsi="Times New Roman" w:cs="Times New Roman"/>
          <w:sz w:val="28"/>
          <w:szCs w:val="28"/>
          <w:lang w:val="uk-UA"/>
        </w:rPr>
        <w:t>вусом</w:t>
      </w:r>
      <w:r>
        <w:rPr>
          <w:rFonts w:ascii="Times New Roman" w:hAnsi="Times New Roman" w:cs="Times New Roman"/>
          <w:sz w:val="28"/>
          <w:szCs w:val="28"/>
          <w:lang w:val="uk-UA"/>
        </w:rPr>
        <w:t>»</w:t>
      </w:r>
      <w:r w:rsidRPr="00957AE7">
        <w:rPr>
          <w:rFonts w:ascii="Times New Roman" w:hAnsi="Times New Roman" w:cs="Times New Roman"/>
          <w:sz w:val="28"/>
          <w:szCs w:val="28"/>
          <w:lang w:val="uk-UA"/>
        </w:rPr>
        <w:t xml:space="preserve"> своєї рятувальної системи</w:t>
      </w:r>
      <w:r>
        <w:rPr>
          <w:rFonts w:ascii="Times New Roman" w:hAnsi="Times New Roman" w:cs="Times New Roman"/>
          <w:sz w:val="28"/>
          <w:szCs w:val="28"/>
          <w:lang w:val="uk-UA"/>
        </w:rPr>
        <w:t>, мотузку супроводження</w:t>
      </w:r>
      <w:r w:rsidRPr="00957AE7">
        <w:rPr>
          <w:rFonts w:ascii="Times New Roman" w:hAnsi="Times New Roman" w:cs="Times New Roman"/>
          <w:sz w:val="28"/>
          <w:szCs w:val="28"/>
          <w:lang w:val="uk-UA"/>
        </w:rPr>
        <w:t xml:space="preserve"> і починає рухатись, по нижній мотузці, приставними кроками. Руками тримається за верхню мотузку. Учні, по черзі, долають етапи: </w:t>
      </w:r>
      <w:proofErr w:type="spellStart"/>
      <w:r w:rsidRPr="00957AE7">
        <w:rPr>
          <w:rFonts w:ascii="Times New Roman" w:hAnsi="Times New Roman" w:cs="Times New Roman"/>
          <w:sz w:val="28"/>
          <w:szCs w:val="28"/>
          <w:lang w:val="uk-UA"/>
        </w:rPr>
        <w:t>крутопохилі</w:t>
      </w:r>
      <w:proofErr w:type="spellEnd"/>
      <w:r w:rsidRPr="00957AE7">
        <w:rPr>
          <w:rFonts w:ascii="Times New Roman" w:hAnsi="Times New Roman" w:cs="Times New Roman"/>
          <w:sz w:val="28"/>
          <w:szCs w:val="28"/>
          <w:lang w:val="uk-UA"/>
        </w:rPr>
        <w:t xml:space="preserve"> паралельні мотузки, траверс стіни (скелі), скельний виступ(перший балкон), навісну переправу і дістануться до другого балкона</w:t>
      </w:r>
      <w:r>
        <w:rPr>
          <w:rFonts w:ascii="Times New Roman" w:hAnsi="Times New Roman" w:cs="Times New Roman"/>
          <w:sz w:val="28"/>
          <w:szCs w:val="28"/>
          <w:lang w:val="uk-UA"/>
        </w:rPr>
        <w:t xml:space="preserve"> </w:t>
      </w:r>
      <w:r>
        <w:rPr>
          <w:rFonts w:ascii="Times New Roman" w:hAnsi="Times New Roman" w:cs="Times New Roman"/>
          <w:noProof/>
          <w:sz w:val="28"/>
          <w:szCs w:val="28"/>
        </w:rPr>
        <w:lastRenderedPageBreak/>
        <w:drawing>
          <wp:anchor distT="0" distB="0" distL="114300" distR="114300" simplePos="0" relativeHeight="251668480" behindDoc="1" locked="0" layoutInCell="1" allowOverlap="1">
            <wp:simplePos x="0" y="0"/>
            <wp:positionH relativeFrom="column">
              <wp:posOffset>17780</wp:posOffset>
            </wp:positionH>
            <wp:positionV relativeFrom="paragraph">
              <wp:posOffset>87630</wp:posOffset>
            </wp:positionV>
            <wp:extent cx="4000500" cy="2366010"/>
            <wp:effectExtent l="0" t="0" r="0" b="0"/>
            <wp:wrapTight wrapText="bothSides">
              <wp:wrapPolygon edited="0">
                <wp:start x="0" y="0"/>
                <wp:lineTo x="0" y="21391"/>
                <wp:lineTo x="21497" y="21391"/>
                <wp:lineTo x="21497" y="0"/>
                <wp:lineTo x="0" y="0"/>
              </wp:wrapPolygon>
            </wp:wrapTight>
            <wp:docPr id="23" name="Рисунок 8" descr="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019"/>
                    <pic:cNvPicPr>
                      <a:picLocks noChangeAspect="1" noChangeArrowheads="1"/>
                    </pic:cNvPicPr>
                  </pic:nvPicPr>
                  <pic:blipFill>
                    <a:blip r:embed="rId18" cstate="print">
                      <a:lum contrast="24000"/>
                      <a:extLst>
                        <a:ext uri="{28A0092B-C50C-407E-A947-70E740481C1C}">
                          <a14:useLocalDpi xmlns:a14="http://schemas.microsoft.com/office/drawing/2010/main" val="0"/>
                        </a:ext>
                      </a:extLst>
                    </a:blip>
                    <a:srcRect l="-23" b="14169"/>
                    <a:stretch>
                      <a:fillRect/>
                    </a:stretch>
                  </pic:blipFill>
                  <pic:spPr bwMode="auto">
                    <a:xfrm>
                      <a:off x="0" y="0"/>
                      <a:ext cx="4000500" cy="2366010"/>
                    </a:xfrm>
                    <a:prstGeom prst="rect">
                      <a:avLst/>
                    </a:prstGeom>
                    <a:noFill/>
                    <a:ln>
                      <a:noFill/>
                    </a:ln>
                  </pic:spPr>
                </pic:pic>
              </a:graphicData>
            </a:graphic>
          </wp:anchor>
        </w:drawing>
      </w:r>
      <w:r>
        <w:rPr>
          <w:rFonts w:ascii="Times New Roman" w:hAnsi="Times New Roman" w:cs="Times New Roman"/>
          <w:sz w:val="28"/>
          <w:szCs w:val="28"/>
          <w:lang w:val="uk-UA"/>
        </w:rPr>
        <w:t>на протилежній стіні</w:t>
      </w:r>
      <w:r w:rsidRPr="00957AE7">
        <w:rPr>
          <w:rFonts w:ascii="Times New Roman" w:hAnsi="Times New Roman" w:cs="Times New Roman"/>
          <w:sz w:val="28"/>
          <w:szCs w:val="28"/>
          <w:lang w:val="uk-UA"/>
        </w:rPr>
        <w:t xml:space="preserve">. Перший учень прикріплює мотузку, яку приніс із собою, до гаку який вмонтований у стелю спортзалу кінець якої опускає на дно ущелини(підлоги). </w:t>
      </w:r>
      <w:r>
        <w:rPr>
          <w:rFonts w:ascii="Times New Roman" w:hAnsi="Times New Roman" w:cs="Times New Roman"/>
          <w:sz w:val="28"/>
          <w:szCs w:val="28"/>
          <w:lang w:val="uk-UA"/>
        </w:rPr>
        <w:t>С</w:t>
      </w:r>
      <w:r w:rsidRPr="00957AE7">
        <w:rPr>
          <w:rFonts w:ascii="Times New Roman" w:hAnsi="Times New Roman" w:cs="Times New Roman"/>
          <w:sz w:val="28"/>
          <w:szCs w:val="28"/>
          <w:lang w:val="uk-UA"/>
        </w:rPr>
        <w:t>пускається на дно ущелини(підлогу), за допомогою вісімки</w:t>
      </w:r>
      <w:r>
        <w:rPr>
          <w:rFonts w:ascii="Times New Roman" w:hAnsi="Times New Roman" w:cs="Times New Roman"/>
          <w:sz w:val="28"/>
          <w:szCs w:val="28"/>
          <w:lang w:val="uk-UA"/>
        </w:rPr>
        <w:t xml:space="preserve"> із командною страховкою, яку забезпечує його партнер зверху через гальмівний пристрій(вісімка) і підстраховується прусиком із </w:t>
      </w:r>
      <w:proofErr w:type="spellStart"/>
      <w:r>
        <w:rPr>
          <w:rFonts w:ascii="Times New Roman" w:hAnsi="Times New Roman" w:cs="Times New Roman"/>
          <w:sz w:val="28"/>
          <w:szCs w:val="28"/>
          <w:lang w:val="uk-UA"/>
        </w:rPr>
        <w:t>схоплюючим</w:t>
      </w:r>
      <w:proofErr w:type="spellEnd"/>
      <w:r>
        <w:rPr>
          <w:rFonts w:ascii="Times New Roman" w:hAnsi="Times New Roman" w:cs="Times New Roman"/>
          <w:sz w:val="28"/>
          <w:szCs w:val="28"/>
          <w:lang w:val="uk-UA"/>
        </w:rPr>
        <w:t xml:space="preserve"> вузлом. </w:t>
      </w:r>
      <w:r w:rsidRPr="00957AE7">
        <w:rPr>
          <w:rFonts w:ascii="Times New Roman" w:hAnsi="Times New Roman" w:cs="Times New Roman"/>
          <w:sz w:val="28"/>
          <w:szCs w:val="28"/>
          <w:lang w:val="uk-UA"/>
        </w:rPr>
        <w:t xml:space="preserve"> </w:t>
      </w: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1265555</wp:posOffset>
            </wp:positionH>
            <wp:positionV relativeFrom="paragraph">
              <wp:posOffset>3061335</wp:posOffset>
            </wp:positionV>
            <wp:extent cx="4683125" cy="3400425"/>
            <wp:effectExtent l="0" t="0" r="3175" b="9525"/>
            <wp:wrapTight wrapText="bothSides">
              <wp:wrapPolygon edited="0">
                <wp:start x="0" y="0"/>
                <wp:lineTo x="0" y="21539"/>
                <wp:lineTo x="21527" y="21539"/>
                <wp:lineTo x="21527" y="0"/>
                <wp:lineTo x="0" y="0"/>
              </wp:wrapPolygon>
            </wp:wrapTight>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4.JPG"/>
                    <pic:cNvPicPr/>
                  </pic:nvPicPr>
                  <pic:blipFill rotWithShape="1">
                    <a:blip r:embed="rId19" cstate="print">
                      <a:extLst>
                        <a:ext uri="{28A0092B-C50C-407E-A947-70E740481C1C}">
                          <a14:useLocalDpi xmlns:a14="http://schemas.microsoft.com/office/drawing/2010/main" val="0"/>
                        </a:ext>
                      </a:extLst>
                    </a:blip>
                    <a:srcRect l="14025" t="2307" r="24817" b="31309"/>
                    <a:stretch/>
                  </pic:blipFill>
                  <pic:spPr bwMode="auto">
                    <a:xfrm>
                      <a:off x="0" y="0"/>
                      <a:ext cx="4683125" cy="34004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lang w:val="uk-UA"/>
        </w:rPr>
        <w:t>Спустившись організовує страховку знизу для інших рятувальників мотузкою, яка проходить через карабін знизу і закріплений карабін зверху. Один з</w:t>
      </w:r>
      <w:r w:rsidRPr="00957AE7">
        <w:rPr>
          <w:rFonts w:ascii="Times New Roman" w:hAnsi="Times New Roman" w:cs="Times New Roman"/>
          <w:sz w:val="28"/>
          <w:szCs w:val="28"/>
          <w:lang w:val="uk-UA"/>
        </w:rPr>
        <w:t xml:space="preserve"> учн</w:t>
      </w:r>
      <w:r>
        <w:rPr>
          <w:rFonts w:ascii="Times New Roman" w:hAnsi="Times New Roman" w:cs="Times New Roman"/>
          <w:sz w:val="28"/>
          <w:szCs w:val="28"/>
          <w:lang w:val="uk-UA"/>
        </w:rPr>
        <w:t>ів</w:t>
      </w:r>
      <w:r w:rsidRPr="00957AE7">
        <w:rPr>
          <w:rFonts w:ascii="Times New Roman" w:hAnsi="Times New Roman" w:cs="Times New Roman"/>
          <w:sz w:val="28"/>
          <w:szCs w:val="28"/>
          <w:lang w:val="uk-UA"/>
        </w:rPr>
        <w:t xml:space="preserve">, який прибув на балкон, закріплює принесену </w:t>
      </w:r>
      <w:r>
        <w:rPr>
          <w:rFonts w:ascii="Times New Roman" w:hAnsi="Times New Roman" w:cs="Times New Roman"/>
          <w:sz w:val="28"/>
          <w:szCs w:val="28"/>
          <w:lang w:val="uk-UA"/>
        </w:rPr>
        <w:t xml:space="preserve">подвійну </w:t>
      </w:r>
      <w:r w:rsidRPr="00957AE7">
        <w:rPr>
          <w:rFonts w:ascii="Times New Roman" w:hAnsi="Times New Roman" w:cs="Times New Roman"/>
          <w:sz w:val="28"/>
          <w:szCs w:val="28"/>
          <w:lang w:val="uk-UA"/>
        </w:rPr>
        <w:t>мотузку за вмонтоване</w:t>
      </w:r>
      <w:r>
        <w:rPr>
          <w:rFonts w:ascii="Times New Roman" w:hAnsi="Times New Roman" w:cs="Times New Roman"/>
          <w:sz w:val="28"/>
          <w:szCs w:val="28"/>
          <w:lang w:val="uk-UA"/>
        </w:rPr>
        <w:t xml:space="preserve"> в стіні</w:t>
      </w:r>
      <w:r w:rsidRPr="00957AE7">
        <w:rPr>
          <w:rFonts w:ascii="Times New Roman" w:hAnsi="Times New Roman" w:cs="Times New Roman"/>
          <w:sz w:val="28"/>
          <w:szCs w:val="28"/>
          <w:lang w:val="uk-UA"/>
        </w:rPr>
        <w:t xml:space="preserve"> кільце</w:t>
      </w:r>
      <w:r>
        <w:rPr>
          <w:rFonts w:ascii="Times New Roman" w:hAnsi="Times New Roman" w:cs="Times New Roman"/>
          <w:sz w:val="28"/>
          <w:szCs w:val="28"/>
          <w:lang w:val="uk-UA"/>
        </w:rPr>
        <w:t>( вузол – вісімка одним кінцем)</w:t>
      </w:r>
      <w:r w:rsidRPr="00957AE7">
        <w:rPr>
          <w:rFonts w:ascii="Times New Roman" w:hAnsi="Times New Roman" w:cs="Times New Roman"/>
          <w:sz w:val="28"/>
          <w:szCs w:val="28"/>
          <w:lang w:val="uk-UA"/>
        </w:rPr>
        <w:t>, а другий кінець опускає на дно ущелини і опускається туди сам. Де вони починають приготування для натягування круто</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похилої мотузки по якій пі</w:t>
      </w:r>
      <w:r>
        <w:rPr>
          <w:rFonts w:ascii="Times New Roman" w:hAnsi="Times New Roman" w:cs="Times New Roman"/>
          <w:sz w:val="28"/>
          <w:szCs w:val="28"/>
          <w:lang w:val="uk-UA"/>
        </w:rPr>
        <w:t xml:space="preserve">днімуть потерпілого на ношах. </w:t>
      </w:r>
      <w:r w:rsidRPr="00957AE7">
        <w:rPr>
          <w:rFonts w:ascii="Times New Roman" w:hAnsi="Times New Roman" w:cs="Times New Roman"/>
          <w:sz w:val="28"/>
          <w:szCs w:val="28"/>
          <w:lang w:val="uk-UA"/>
        </w:rPr>
        <w:t>На</w:t>
      </w:r>
      <w:r>
        <w:rPr>
          <w:rFonts w:ascii="Times New Roman" w:hAnsi="Times New Roman" w:cs="Times New Roman"/>
          <w:sz w:val="28"/>
          <w:szCs w:val="28"/>
          <w:lang w:val="uk-UA"/>
        </w:rPr>
        <w:t xml:space="preserve">ступний учень обладнує систему </w:t>
      </w:r>
      <w:r w:rsidRPr="00957AE7">
        <w:rPr>
          <w:rFonts w:ascii="Times New Roman" w:hAnsi="Times New Roman" w:cs="Times New Roman"/>
          <w:sz w:val="28"/>
          <w:szCs w:val="28"/>
          <w:lang w:val="uk-UA"/>
        </w:rPr>
        <w:t>підйому і страхування за допомогою принесеної мотузки</w:t>
      </w:r>
      <w:r>
        <w:rPr>
          <w:rFonts w:ascii="Times New Roman" w:hAnsi="Times New Roman" w:cs="Times New Roman"/>
          <w:sz w:val="28"/>
          <w:szCs w:val="28"/>
          <w:lang w:val="uk-UA"/>
        </w:rPr>
        <w:t>(50м)</w:t>
      </w:r>
      <w:r w:rsidRPr="00957A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яка через блок-ролик опускається вниз</w:t>
      </w:r>
      <w:r>
        <w:rPr>
          <w:rFonts w:ascii="Times New Roman" w:hAnsi="Times New Roman" w:cs="Times New Roman"/>
          <w:sz w:val="28"/>
          <w:szCs w:val="28"/>
          <w:lang w:val="uk-UA"/>
        </w:rPr>
        <w:t xml:space="preserve"> і закільцьовується через карабін, який закріплений внизу</w:t>
      </w:r>
      <w:r w:rsidRPr="00957AE7">
        <w:rPr>
          <w:rFonts w:ascii="Times New Roman" w:hAnsi="Times New Roman" w:cs="Times New Roman"/>
          <w:sz w:val="28"/>
          <w:szCs w:val="28"/>
          <w:lang w:val="uk-UA"/>
        </w:rPr>
        <w:t>. Закріпивши блок</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 ролик за кільце в стіні учень опускається в ущелину.                                       </w:t>
      </w:r>
    </w:p>
    <w:p w:rsidR="00C46309" w:rsidRPr="0043184B" w:rsidRDefault="00C46309" w:rsidP="00C46309">
      <w:pPr>
        <w:spacing w:after="0" w:line="240" w:lineRule="auto"/>
        <w:ind w:firstLine="708"/>
        <w:jc w:val="both"/>
        <w:rPr>
          <w:rFonts w:ascii="Times New Roman" w:hAnsi="Times New Roman" w:cs="Times New Roman"/>
          <w:sz w:val="28"/>
          <w:szCs w:val="28"/>
        </w:rPr>
      </w:pPr>
      <w:r w:rsidRPr="00957AE7">
        <w:rPr>
          <w:rFonts w:ascii="Times New Roman" w:hAnsi="Times New Roman" w:cs="Times New Roman"/>
          <w:sz w:val="28"/>
          <w:szCs w:val="28"/>
          <w:lang w:val="uk-UA"/>
        </w:rPr>
        <w:t>За ним опускається ще кілька учнів, які допомагають натягти круто</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похилу мотузку. Учні закріпляють ноші на </w:t>
      </w:r>
      <w:proofErr w:type="spellStart"/>
      <w:r w:rsidRPr="00957AE7">
        <w:rPr>
          <w:rFonts w:ascii="Times New Roman" w:hAnsi="Times New Roman" w:cs="Times New Roman"/>
          <w:sz w:val="28"/>
          <w:szCs w:val="28"/>
          <w:lang w:val="uk-UA"/>
        </w:rPr>
        <w:t>крутопохилій</w:t>
      </w:r>
      <w:proofErr w:type="spellEnd"/>
      <w:r w:rsidRPr="00957AE7">
        <w:rPr>
          <w:rFonts w:ascii="Times New Roman" w:hAnsi="Times New Roman" w:cs="Times New Roman"/>
          <w:sz w:val="28"/>
          <w:szCs w:val="28"/>
          <w:lang w:val="uk-UA"/>
        </w:rPr>
        <w:t xml:space="preserve"> мотузці за допомогою карабінів і чотирьох допоміжних мотузок довжиною </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до </w:t>
      </w:r>
      <w:r>
        <w:rPr>
          <w:rFonts w:ascii="Times New Roman" w:hAnsi="Times New Roman" w:cs="Times New Roman"/>
          <w:sz w:val="28"/>
          <w:szCs w:val="28"/>
          <w:lang w:val="uk-UA"/>
        </w:rPr>
        <w:t>2</w:t>
      </w:r>
      <w:r w:rsidRPr="00957AE7">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Мотузки протягуються через</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 чотири</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 </w:t>
      </w:r>
      <w:proofErr w:type="spellStart"/>
      <w:r w:rsidRPr="00957AE7">
        <w:rPr>
          <w:rFonts w:ascii="Times New Roman" w:hAnsi="Times New Roman" w:cs="Times New Roman"/>
          <w:sz w:val="28"/>
          <w:szCs w:val="28"/>
          <w:lang w:val="uk-UA"/>
        </w:rPr>
        <w:t>провушини</w:t>
      </w:r>
      <w:proofErr w:type="spellEnd"/>
      <w:r w:rsidRPr="00957AE7">
        <w:rPr>
          <w:rFonts w:ascii="Times New Roman" w:hAnsi="Times New Roman" w:cs="Times New Roman"/>
          <w:sz w:val="28"/>
          <w:szCs w:val="28"/>
          <w:lang w:val="uk-UA"/>
        </w:rPr>
        <w:t xml:space="preserve"> ніжок і складаються вдвоє. На кінцях зав’язуються  вузли – провідник вісімка. Передні мотузки повинні </w:t>
      </w: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simplePos x="0" y="0"/>
            <wp:positionH relativeFrom="column">
              <wp:posOffset>-3810</wp:posOffset>
            </wp:positionH>
            <wp:positionV relativeFrom="paragraph">
              <wp:posOffset>3810</wp:posOffset>
            </wp:positionV>
            <wp:extent cx="2676525" cy="3998595"/>
            <wp:effectExtent l="0" t="0" r="9525" b="1905"/>
            <wp:wrapTight wrapText="bothSides">
              <wp:wrapPolygon edited="0">
                <wp:start x="0" y="0"/>
                <wp:lineTo x="0" y="21507"/>
                <wp:lineTo x="21523" y="21507"/>
                <wp:lineTo x="21523" y="0"/>
                <wp:lineTo x="0" y="0"/>
              </wp:wrapPolygon>
            </wp:wrapTight>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6525" cy="3998595"/>
                    </a:xfrm>
                    <a:prstGeom prst="rect">
                      <a:avLst/>
                    </a:prstGeom>
                  </pic:spPr>
                </pic:pic>
              </a:graphicData>
            </a:graphic>
          </wp:anchor>
        </w:drawing>
      </w:r>
      <w:r w:rsidRPr="00957AE7">
        <w:rPr>
          <w:rFonts w:ascii="Times New Roman" w:hAnsi="Times New Roman" w:cs="Times New Roman"/>
          <w:sz w:val="28"/>
          <w:szCs w:val="28"/>
          <w:lang w:val="uk-UA"/>
        </w:rPr>
        <w:t xml:space="preserve">бути довші, щоб ноші висіли горизонтально на </w:t>
      </w:r>
      <w:proofErr w:type="spellStart"/>
      <w:r w:rsidRPr="00957AE7">
        <w:rPr>
          <w:rFonts w:ascii="Times New Roman" w:hAnsi="Times New Roman" w:cs="Times New Roman"/>
          <w:sz w:val="28"/>
          <w:szCs w:val="28"/>
          <w:lang w:val="uk-UA"/>
        </w:rPr>
        <w:t>крутопохилій</w:t>
      </w:r>
      <w:proofErr w:type="spellEnd"/>
      <w:r w:rsidRPr="00957AE7">
        <w:rPr>
          <w:rFonts w:ascii="Times New Roman" w:hAnsi="Times New Roman" w:cs="Times New Roman"/>
          <w:sz w:val="28"/>
          <w:szCs w:val="28"/>
          <w:lang w:val="uk-UA"/>
        </w:rPr>
        <w:t xml:space="preserve"> мотузці.</w:t>
      </w:r>
      <w:r>
        <w:rPr>
          <w:rFonts w:ascii="Times New Roman" w:hAnsi="Times New Roman" w:cs="Times New Roman"/>
          <w:sz w:val="28"/>
          <w:szCs w:val="28"/>
          <w:lang w:val="uk-UA"/>
        </w:rPr>
        <w:t xml:space="preserve"> Тому їхню довжину регулюють за допомогою двох </w:t>
      </w:r>
      <w:proofErr w:type="spellStart"/>
      <w:r>
        <w:rPr>
          <w:rFonts w:ascii="Times New Roman" w:hAnsi="Times New Roman" w:cs="Times New Roman"/>
          <w:sz w:val="28"/>
          <w:szCs w:val="28"/>
          <w:lang w:val="uk-UA"/>
        </w:rPr>
        <w:t>жумарів</w:t>
      </w:r>
      <w:proofErr w:type="spellEnd"/>
      <w:r>
        <w:rPr>
          <w:rFonts w:ascii="Times New Roman" w:hAnsi="Times New Roman" w:cs="Times New Roman"/>
          <w:sz w:val="28"/>
          <w:szCs w:val="28"/>
          <w:lang w:val="uk-UA"/>
        </w:rPr>
        <w:t xml:space="preserve">, які закріплені на кінцях строп.(Див. фото). </w:t>
      </w:r>
      <w:r w:rsidRPr="00957AE7">
        <w:rPr>
          <w:rFonts w:ascii="Times New Roman" w:hAnsi="Times New Roman" w:cs="Times New Roman"/>
          <w:sz w:val="28"/>
          <w:szCs w:val="28"/>
          <w:lang w:val="uk-UA"/>
        </w:rPr>
        <w:t xml:space="preserve"> Передні і задні мотузки(стропи) з’єднують попарно карабінами і навішують на натягнуту   вгору </w:t>
      </w:r>
      <w:proofErr w:type="spellStart"/>
      <w:r w:rsidRPr="00957AE7">
        <w:rPr>
          <w:rFonts w:ascii="Times New Roman" w:hAnsi="Times New Roman" w:cs="Times New Roman"/>
          <w:sz w:val="28"/>
          <w:szCs w:val="28"/>
          <w:lang w:val="uk-UA"/>
        </w:rPr>
        <w:t>крутопохилу</w:t>
      </w:r>
      <w:proofErr w:type="spellEnd"/>
      <w:r>
        <w:rPr>
          <w:rFonts w:ascii="Times New Roman" w:hAnsi="Times New Roman" w:cs="Times New Roman"/>
          <w:sz w:val="28"/>
          <w:szCs w:val="28"/>
          <w:lang w:val="uk-UA"/>
        </w:rPr>
        <w:t xml:space="preserve"> подвійну</w:t>
      </w:r>
      <w:r w:rsidRPr="00957AE7">
        <w:rPr>
          <w:rFonts w:ascii="Times New Roman" w:hAnsi="Times New Roman" w:cs="Times New Roman"/>
          <w:sz w:val="28"/>
          <w:szCs w:val="28"/>
          <w:lang w:val="uk-UA"/>
        </w:rPr>
        <w:t xml:space="preserve"> мотузку</w:t>
      </w:r>
      <w:r>
        <w:rPr>
          <w:rFonts w:ascii="Times New Roman" w:hAnsi="Times New Roman" w:cs="Times New Roman"/>
          <w:sz w:val="28"/>
          <w:szCs w:val="28"/>
          <w:lang w:val="uk-UA"/>
        </w:rPr>
        <w:t>.</w:t>
      </w:r>
      <w:r w:rsidRPr="009F3FD7">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 xml:space="preserve">На ноші кладуть </w:t>
      </w:r>
      <w:r>
        <w:rPr>
          <w:rFonts w:ascii="Times New Roman" w:hAnsi="Times New Roman" w:cs="Times New Roman"/>
          <w:sz w:val="28"/>
          <w:szCs w:val="28"/>
          <w:lang w:val="uk-UA"/>
        </w:rPr>
        <w:t>«</w:t>
      </w:r>
      <w:r w:rsidRPr="00957AE7">
        <w:rPr>
          <w:rFonts w:ascii="Times New Roman" w:hAnsi="Times New Roman" w:cs="Times New Roman"/>
          <w:sz w:val="28"/>
          <w:szCs w:val="28"/>
          <w:lang w:val="uk-UA"/>
        </w:rPr>
        <w:t>потерпілого</w:t>
      </w:r>
      <w:r>
        <w:rPr>
          <w:rFonts w:ascii="Times New Roman" w:hAnsi="Times New Roman" w:cs="Times New Roman"/>
          <w:sz w:val="28"/>
          <w:szCs w:val="28"/>
          <w:lang w:val="uk-UA"/>
        </w:rPr>
        <w:t>» і фіксують його до нош у трьох місцях</w:t>
      </w:r>
      <w:r w:rsidRPr="00957AE7">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страхують до основної і супроводжуючої мотузки.</w:t>
      </w:r>
      <w:r w:rsidRPr="00957AE7">
        <w:rPr>
          <w:rFonts w:ascii="Times New Roman" w:hAnsi="Times New Roman" w:cs="Times New Roman"/>
          <w:sz w:val="28"/>
          <w:szCs w:val="28"/>
          <w:lang w:val="uk-UA"/>
        </w:rPr>
        <w:t xml:space="preserve"> До </w:t>
      </w:r>
      <w:r>
        <w:rPr>
          <w:rFonts w:ascii="Times New Roman" w:hAnsi="Times New Roman" w:cs="Times New Roman"/>
          <w:sz w:val="28"/>
          <w:szCs w:val="28"/>
          <w:lang w:val="uk-UA"/>
        </w:rPr>
        <w:t>строп</w:t>
      </w:r>
      <w:r w:rsidRPr="00957AE7">
        <w:rPr>
          <w:rFonts w:ascii="Times New Roman" w:hAnsi="Times New Roman" w:cs="Times New Roman"/>
          <w:sz w:val="28"/>
          <w:szCs w:val="28"/>
          <w:lang w:val="uk-UA"/>
        </w:rPr>
        <w:t xml:space="preserve"> кріпиться </w:t>
      </w:r>
      <w:r>
        <w:rPr>
          <w:rFonts w:ascii="Times New Roman" w:hAnsi="Times New Roman" w:cs="Times New Roman"/>
          <w:sz w:val="28"/>
          <w:szCs w:val="28"/>
          <w:lang w:val="uk-UA"/>
        </w:rPr>
        <w:t>супроводжуюча</w:t>
      </w:r>
      <w:r w:rsidRPr="00957AE7">
        <w:rPr>
          <w:rFonts w:ascii="Times New Roman" w:hAnsi="Times New Roman" w:cs="Times New Roman"/>
          <w:sz w:val="28"/>
          <w:szCs w:val="28"/>
          <w:lang w:val="uk-UA"/>
        </w:rPr>
        <w:t xml:space="preserve"> мотузка, яка через блок - ролик опущена зверху. Учні натягують кінець </w:t>
      </w:r>
      <w:r>
        <w:rPr>
          <w:rFonts w:ascii="Times New Roman" w:hAnsi="Times New Roman" w:cs="Times New Roman"/>
          <w:sz w:val="28"/>
          <w:szCs w:val="28"/>
          <w:lang w:val="uk-UA"/>
        </w:rPr>
        <w:t>супроводжуючої</w:t>
      </w:r>
      <w:r w:rsidRPr="00957AE7">
        <w:rPr>
          <w:rFonts w:ascii="Times New Roman" w:hAnsi="Times New Roman" w:cs="Times New Roman"/>
          <w:sz w:val="28"/>
          <w:szCs w:val="28"/>
          <w:lang w:val="uk-UA"/>
        </w:rPr>
        <w:t xml:space="preserve"> мотузки і ноші з </w:t>
      </w:r>
      <w:r>
        <w:rPr>
          <w:rFonts w:ascii="Times New Roman" w:hAnsi="Times New Roman" w:cs="Times New Roman"/>
          <w:sz w:val="28"/>
          <w:szCs w:val="28"/>
          <w:lang w:val="uk-UA"/>
        </w:rPr>
        <w:t xml:space="preserve">« </w:t>
      </w:r>
      <w:r w:rsidRPr="00957AE7">
        <w:rPr>
          <w:rFonts w:ascii="Times New Roman" w:hAnsi="Times New Roman" w:cs="Times New Roman"/>
          <w:sz w:val="28"/>
          <w:szCs w:val="28"/>
          <w:lang w:val="uk-UA"/>
        </w:rPr>
        <w:t>потерпілим</w:t>
      </w:r>
      <w:r>
        <w:rPr>
          <w:rFonts w:ascii="Times New Roman" w:hAnsi="Times New Roman" w:cs="Times New Roman"/>
          <w:sz w:val="28"/>
          <w:szCs w:val="28"/>
          <w:lang w:val="uk-UA"/>
        </w:rPr>
        <w:t>»</w:t>
      </w:r>
      <w:r w:rsidRPr="00957AE7">
        <w:rPr>
          <w:rFonts w:ascii="Times New Roman" w:hAnsi="Times New Roman" w:cs="Times New Roman"/>
          <w:sz w:val="28"/>
          <w:szCs w:val="28"/>
          <w:lang w:val="uk-UA"/>
        </w:rPr>
        <w:t xml:space="preserve"> повільно піднімаються із дна ущелини нагору. Заняття проходить коловим методом. Учні, по-черзі, проходять всі етапи і виконують ролі </w:t>
      </w:r>
      <w:r>
        <w:rPr>
          <w:rFonts w:ascii="Times New Roman" w:hAnsi="Times New Roman" w:cs="Times New Roman"/>
          <w:sz w:val="28"/>
          <w:szCs w:val="28"/>
          <w:lang w:val="uk-UA"/>
        </w:rPr>
        <w:t>«</w:t>
      </w:r>
      <w:r w:rsidRPr="00957AE7">
        <w:rPr>
          <w:rFonts w:ascii="Times New Roman" w:hAnsi="Times New Roman" w:cs="Times New Roman"/>
          <w:sz w:val="28"/>
          <w:szCs w:val="28"/>
          <w:lang w:val="uk-UA"/>
        </w:rPr>
        <w:t>потерпілого</w:t>
      </w:r>
      <w:r>
        <w:rPr>
          <w:rFonts w:ascii="Times New Roman" w:hAnsi="Times New Roman" w:cs="Times New Roman"/>
          <w:sz w:val="28"/>
          <w:szCs w:val="28"/>
          <w:lang w:val="uk-UA"/>
        </w:rPr>
        <w:t>»</w:t>
      </w:r>
      <w:r w:rsidRPr="00957AE7">
        <w:rPr>
          <w:rFonts w:ascii="Times New Roman" w:hAnsi="Times New Roman" w:cs="Times New Roman"/>
          <w:sz w:val="28"/>
          <w:szCs w:val="28"/>
          <w:lang w:val="uk-UA"/>
        </w:rPr>
        <w:t xml:space="preserve"> і рятувальника.</w:t>
      </w:r>
    </w:p>
    <w:p w:rsidR="00C46309" w:rsidRDefault="00C46309" w:rsidP="00C46309">
      <w:pPr>
        <w:spacing w:after="0"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-232410</wp:posOffset>
            </wp:positionH>
            <wp:positionV relativeFrom="paragraph">
              <wp:posOffset>120650</wp:posOffset>
            </wp:positionV>
            <wp:extent cx="5807075" cy="3581400"/>
            <wp:effectExtent l="0" t="0" r="3175" b="0"/>
            <wp:wrapTight wrapText="bothSides">
              <wp:wrapPolygon edited="0">
                <wp:start x="0" y="0"/>
                <wp:lineTo x="0" y="21485"/>
                <wp:lineTo x="21541" y="21485"/>
                <wp:lineTo x="21541" y="0"/>
                <wp:lineTo x="0" y="0"/>
              </wp:wrapPolygon>
            </wp:wrapTight>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7.JPG"/>
                    <pic:cNvPicPr/>
                  </pic:nvPicPr>
                  <pic:blipFill rotWithShape="1">
                    <a:blip r:embed="rId21" cstate="print">
                      <a:extLst>
                        <a:ext uri="{28A0092B-C50C-407E-A947-70E740481C1C}">
                          <a14:useLocalDpi xmlns:a14="http://schemas.microsoft.com/office/drawing/2010/main" val="0"/>
                        </a:ext>
                      </a:extLst>
                    </a:blip>
                    <a:srcRect b="7843"/>
                    <a:stretch/>
                  </pic:blipFill>
                  <pic:spPr bwMode="auto">
                    <a:xfrm>
                      <a:off x="0" y="0"/>
                      <a:ext cx="5807075" cy="3581400"/>
                    </a:xfrm>
                    <a:prstGeom prst="rect">
                      <a:avLst/>
                    </a:prstGeom>
                    <a:ln>
                      <a:noFill/>
                    </a:ln>
                    <a:extLst>
                      <a:ext uri="{53640926-AAD7-44D8-BBD7-CCE9431645EC}">
                        <a14:shadowObscured xmlns:a14="http://schemas.microsoft.com/office/drawing/2010/main"/>
                      </a:ext>
                    </a:extLst>
                  </pic:spPr>
                </pic:pic>
              </a:graphicData>
            </a:graphic>
          </wp:anchor>
        </w:drawing>
      </w:r>
    </w:p>
    <w:p w:rsidR="00C46309" w:rsidRPr="004A7B40" w:rsidRDefault="00C46309" w:rsidP="00C46309">
      <w:pPr>
        <w:rPr>
          <w:rFonts w:ascii="Times New Roman" w:hAnsi="Times New Roman" w:cs="Times New Roman"/>
          <w:sz w:val="28"/>
          <w:szCs w:val="28"/>
        </w:rPr>
      </w:pPr>
    </w:p>
    <w:p w:rsidR="00C46309" w:rsidRPr="00A27F6B" w:rsidRDefault="00C46309" w:rsidP="00C46309">
      <w:pPr>
        <w:pStyle w:val="a3"/>
        <w:jc w:val="center"/>
        <w:rPr>
          <w:rFonts w:ascii="Times New Roman" w:hAnsi="Times New Roman" w:cs="Times New Roman"/>
          <w:b/>
          <w:sz w:val="28"/>
          <w:lang w:val="uk-UA"/>
        </w:rPr>
      </w:pPr>
      <w:r w:rsidRPr="00A27F6B">
        <w:rPr>
          <w:rFonts w:ascii="Times New Roman" w:hAnsi="Times New Roman" w:cs="Times New Roman"/>
          <w:b/>
          <w:sz w:val="28"/>
          <w:lang w:val="uk-UA"/>
        </w:rPr>
        <w:t>Заключна частина</w:t>
      </w:r>
    </w:p>
    <w:p w:rsidR="00C46309" w:rsidRPr="00A27F6B" w:rsidRDefault="00C46309" w:rsidP="00C46309">
      <w:pPr>
        <w:pStyle w:val="a3"/>
        <w:rPr>
          <w:rFonts w:ascii="Times New Roman" w:hAnsi="Times New Roman" w:cs="Times New Roman"/>
          <w:sz w:val="28"/>
          <w:lang w:val="uk-UA"/>
        </w:rPr>
      </w:pPr>
      <w:r w:rsidRPr="00A27F6B">
        <w:rPr>
          <w:rFonts w:ascii="Times New Roman" w:hAnsi="Times New Roman" w:cs="Times New Roman"/>
          <w:sz w:val="28"/>
          <w:lang w:val="uk-UA"/>
        </w:rPr>
        <w:t>Учні складають весь інвентар і шикуються в одну шеренгу. Учитель підводить підсумки, оцінює роботу учнів, вказує на помилки, дає завдання додому.</w:t>
      </w:r>
    </w:p>
    <w:p w:rsidR="00C46309" w:rsidRDefault="00C46309" w:rsidP="00C4630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46309" w:rsidRPr="00A27F6B" w:rsidRDefault="00C46309" w:rsidP="00C46309">
      <w:pPr>
        <w:jc w:val="center"/>
        <w:rPr>
          <w:rFonts w:ascii="Times New Roman" w:hAnsi="Times New Roman" w:cs="Times New Roman"/>
          <w:sz w:val="28"/>
          <w:szCs w:val="28"/>
          <w:lang w:val="uk-UA"/>
        </w:rPr>
      </w:pPr>
      <w:r w:rsidRPr="00074C24">
        <w:rPr>
          <w:rFonts w:ascii="Times New Roman" w:hAnsi="Times New Roman" w:cs="Times New Roman"/>
          <w:b/>
          <w:sz w:val="28"/>
          <w:szCs w:val="28"/>
          <w:lang w:val="uk-UA"/>
        </w:rPr>
        <w:lastRenderedPageBreak/>
        <w:t>Заняття   гуртка  «Школа  безпеки»</w:t>
      </w:r>
    </w:p>
    <w:p w:rsidR="00C46309" w:rsidRDefault="00C46309" w:rsidP="00C46309">
      <w:pPr>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Тема</w:t>
      </w:r>
      <w:r w:rsidRPr="00074C24">
        <w:rPr>
          <w:rFonts w:ascii="Times New Roman" w:hAnsi="Times New Roman" w:cs="Times New Roman"/>
          <w:i/>
          <w:sz w:val="28"/>
          <w:szCs w:val="28"/>
          <w:lang w:val="uk-UA"/>
        </w:rPr>
        <w:t>.</w:t>
      </w:r>
      <w:r w:rsidRPr="00074C24">
        <w:rPr>
          <w:rFonts w:ascii="Times New Roman" w:hAnsi="Times New Roman" w:cs="Times New Roman"/>
          <w:sz w:val="28"/>
          <w:szCs w:val="28"/>
          <w:lang w:val="uk-UA"/>
        </w:rPr>
        <w:t xml:space="preserve">        Рятувальні роботи в зоні техногенної аварії.</w:t>
      </w:r>
    </w:p>
    <w:p w:rsidR="00C46309" w:rsidRDefault="00C46309" w:rsidP="00C46309">
      <w:pPr>
        <w:jc w:val="both"/>
        <w:rPr>
          <w:rFonts w:ascii="Times New Roman" w:hAnsi="Times New Roman" w:cs="Times New Roman"/>
          <w:sz w:val="28"/>
          <w:szCs w:val="28"/>
          <w:lang w:val="uk-UA"/>
        </w:rPr>
      </w:pPr>
      <w:r w:rsidRPr="0074230D">
        <w:rPr>
          <w:rFonts w:ascii="Times New Roman" w:hAnsi="Times New Roman" w:cs="Times New Roman"/>
          <w:i/>
          <w:sz w:val="28"/>
          <w:szCs w:val="28"/>
          <w:lang w:val="uk-UA"/>
        </w:rPr>
        <w:t xml:space="preserve"> </w:t>
      </w:r>
      <w:r w:rsidRPr="00A27F6B">
        <w:rPr>
          <w:rFonts w:ascii="Times New Roman" w:hAnsi="Times New Roman" w:cs="Times New Roman"/>
          <w:b/>
          <w:i/>
          <w:sz w:val="28"/>
          <w:szCs w:val="28"/>
          <w:lang w:val="uk-UA"/>
        </w:rPr>
        <w:t>Завдання</w:t>
      </w:r>
      <w:r w:rsidRPr="00074C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Одягти захисні костюми Л-1, протигази, зайти заражену зону, здійснити евакуацію потерпілого, який </w:t>
      </w:r>
      <w:r w:rsidRPr="00074C24">
        <w:rPr>
          <w:rFonts w:ascii="Times New Roman" w:hAnsi="Times New Roman" w:cs="Times New Roman"/>
          <w:sz w:val="28"/>
          <w:szCs w:val="28"/>
          <w:lang w:val="uk-UA"/>
        </w:rPr>
        <w:t xml:space="preserve"> </w:t>
      </w:r>
      <w:r w:rsidRPr="0074230D">
        <w:rPr>
          <w:rFonts w:ascii="Times New Roman" w:hAnsi="Times New Roman" w:cs="Times New Roman"/>
          <w:sz w:val="28"/>
          <w:szCs w:val="28"/>
          <w:lang w:val="uk-UA"/>
        </w:rPr>
        <w:t>перебуває умовно в непритомному стані</w:t>
      </w:r>
      <w:r>
        <w:rPr>
          <w:rFonts w:ascii="Times New Roman" w:hAnsi="Times New Roman" w:cs="Times New Roman"/>
          <w:sz w:val="28"/>
          <w:szCs w:val="28"/>
          <w:lang w:val="uk-UA"/>
        </w:rPr>
        <w:t>.</w:t>
      </w:r>
    </w:p>
    <w:p w:rsidR="00C46309" w:rsidRPr="00074C24" w:rsidRDefault="00C46309" w:rsidP="00C46309">
      <w:pPr>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Обладнання:</w:t>
      </w:r>
      <w:r>
        <w:rPr>
          <w:rFonts w:ascii="Times New Roman" w:hAnsi="Times New Roman" w:cs="Times New Roman"/>
          <w:i/>
          <w:sz w:val="28"/>
          <w:szCs w:val="28"/>
          <w:lang w:val="uk-UA"/>
        </w:rPr>
        <w:t xml:space="preserve"> </w:t>
      </w:r>
      <w:r w:rsidRPr="00074C24">
        <w:rPr>
          <w:rFonts w:ascii="Times New Roman" w:hAnsi="Times New Roman" w:cs="Times New Roman"/>
          <w:sz w:val="28"/>
          <w:szCs w:val="28"/>
          <w:lang w:val="uk-UA"/>
        </w:rPr>
        <w:t>захисні костюми</w:t>
      </w:r>
      <w:r>
        <w:rPr>
          <w:rFonts w:ascii="Times New Roman" w:hAnsi="Times New Roman" w:cs="Times New Roman"/>
          <w:sz w:val="28"/>
          <w:szCs w:val="28"/>
          <w:lang w:val="uk-UA"/>
        </w:rPr>
        <w:t xml:space="preserve"> </w:t>
      </w:r>
      <w:r w:rsidRPr="00074C24">
        <w:rPr>
          <w:rFonts w:ascii="Times New Roman" w:hAnsi="Times New Roman" w:cs="Times New Roman"/>
          <w:sz w:val="28"/>
          <w:szCs w:val="28"/>
          <w:lang w:val="uk-UA"/>
        </w:rPr>
        <w:t>Л-1</w:t>
      </w:r>
      <w:r>
        <w:rPr>
          <w:rFonts w:ascii="Times New Roman" w:hAnsi="Times New Roman" w:cs="Times New Roman"/>
          <w:sz w:val="28"/>
          <w:szCs w:val="28"/>
          <w:lang w:val="uk-UA"/>
        </w:rPr>
        <w:t xml:space="preserve"> 7шт., протигази 14шт.</w:t>
      </w:r>
      <w:r w:rsidRPr="00074C24">
        <w:rPr>
          <w:rFonts w:ascii="Times New Roman" w:hAnsi="Times New Roman" w:cs="Times New Roman"/>
          <w:sz w:val="28"/>
          <w:szCs w:val="28"/>
          <w:lang w:val="uk-UA"/>
        </w:rPr>
        <w:t>,</w:t>
      </w:r>
      <w:r>
        <w:rPr>
          <w:rFonts w:ascii="Times New Roman" w:hAnsi="Times New Roman" w:cs="Times New Roman"/>
          <w:sz w:val="28"/>
          <w:szCs w:val="28"/>
          <w:lang w:val="uk-UA"/>
        </w:rPr>
        <w:t xml:space="preserve"> туристичний ковбик для потерпілого, секундомір,</w:t>
      </w:r>
      <w:r w:rsidRPr="00074C24">
        <w:rPr>
          <w:rFonts w:ascii="Times New Roman" w:hAnsi="Times New Roman" w:cs="Times New Roman"/>
          <w:sz w:val="28"/>
          <w:szCs w:val="28"/>
          <w:lang w:val="uk-UA"/>
        </w:rPr>
        <w:t xml:space="preserve"> ноші.</w:t>
      </w:r>
    </w:p>
    <w:p w:rsidR="00C46309" w:rsidRPr="00957AE7" w:rsidRDefault="00C46309" w:rsidP="00C46309">
      <w:pPr>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Місце</w:t>
      </w:r>
      <w:r w:rsidRPr="00A27F6B">
        <w:rPr>
          <w:rFonts w:ascii="Times New Roman" w:hAnsi="Times New Roman" w:cs="Times New Roman"/>
          <w:b/>
          <w:sz w:val="28"/>
          <w:szCs w:val="28"/>
          <w:lang w:val="uk-UA"/>
        </w:rPr>
        <w:t>:</w:t>
      </w:r>
      <w:r w:rsidRPr="00074C24">
        <w:rPr>
          <w:rFonts w:ascii="Times New Roman" w:hAnsi="Times New Roman" w:cs="Times New Roman"/>
          <w:sz w:val="28"/>
          <w:szCs w:val="28"/>
          <w:lang w:val="uk-UA"/>
        </w:rPr>
        <w:t xml:space="preserve">  </w:t>
      </w:r>
      <w:r>
        <w:rPr>
          <w:rFonts w:ascii="Times New Roman" w:hAnsi="Times New Roman" w:cs="Times New Roman"/>
          <w:sz w:val="28"/>
          <w:szCs w:val="28"/>
          <w:lang w:val="uk-UA"/>
        </w:rPr>
        <w:t>пришкільний майданчик,</w:t>
      </w:r>
    </w:p>
    <w:p w:rsidR="00C46309" w:rsidRPr="00E7612F" w:rsidRDefault="00C46309" w:rsidP="00C46309">
      <w:pPr>
        <w:jc w:val="center"/>
        <w:rPr>
          <w:rFonts w:ascii="Times New Roman" w:hAnsi="Times New Roman" w:cs="Times New Roman"/>
          <w:b/>
          <w:sz w:val="28"/>
          <w:szCs w:val="28"/>
          <w:lang w:val="uk-UA"/>
        </w:rPr>
      </w:pPr>
      <w:r w:rsidRPr="00E7612F">
        <w:rPr>
          <w:rFonts w:ascii="Times New Roman" w:hAnsi="Times New Roman" w:cs="Times New Roman"/>
          <w:b/>
          <w:sz w:val="28"/>
          <w:szCs w:val="28"/>
          <w:lang w:val="uk-UA"/>
        </w:rPr>
        <w:t>Хід заняття</w:t>
      </w:r>
    </w:p>
    <w:p w:rsidR="00C46309" w:rsidRPr="00E7612F" w:rsidRDefault="00C46309" w:rsidP="00C46309">
      <w:pPr>
        <w:jc w:val="center"/>
        <w:rPr>
          <w:rFonts w:ascii="Times New Roman" w:hAnsi="Times New Roman" w:cs="Times New Roman"/>
          <w:b/>
          <w:sz w:val="28"/>
          <w:szCs w:val="28"/>
          <w:lang w:val="uk-UA"/>
        </w:rPr>
      </w:pPr>
      <w:r w:rsidRPr="00E7612F">
        <w:rPr>
          <w:rFonts w:ascii="Times New Roman" w:hAnsi="Times New Roman" w:cs="Times New Roman"/>
          <w:b/>
          <w:sz w:val="28"/>
          <w:szCs w:val="28"/>
          <w:lang w:val="uk-UA"/>
        </w:rPr>
        <w:t>Підготовча частина</w:t>
      </w:r>
    </w:p>
    <w:p w:rsidR="00C46309" w:rsidRPr="00957AE7" w:rsidRDefault="00C46309" w:rsidP="00C46309">
      <w:pPr>
        <w:rPr>
          <w:rFonts w:ascii="Times New Roman" w:hAnsi="Times New Roman" w:cs="Times New Roman"/>
          <w:sz w:val="28"/>
          <w:szCs w:val="28"/>
          <w:lang w:val="uk-UA"/>
        </w:rPr>
      </w:pPr>
      <w:r w:rsidRPr="00E7612F">
        <w:rPr>
          <w:rFonts w:ascii="Times New Roman" w:hAnsi="Times New Roman" w:cs="Times New Roman"/>
          <w:sz w:val="28"/>
          <w:szCs w:val="28"/>
          <w:lang w:val="uk-UA"/>
        </w:rPr>
        <w:t xml:space="preserve">   Шикування, повідомлення завдань. Керівник </w:t>
      </w:r>
      <w:r>
        <w:rPr>
          <w:rFonts w:ascii="Times New Roman" w:hAnsi="Times New Roman" w:cs="Times New Roman"/>
          <w:sz w:val="28"/>
          <w:szCs w:val="28"/>
          <w:lang w:val="uk-UA"/>
        </w:rPr>
        <w:t xml:space="preserve">нагадує послідовність одягання захисних костюмів Л-1, протигаза. Вказує місце одягання і зняття засобів індивідуального захисту(ЗІЗ), початок зараженої зони, напрямок вітру. Учні діляться на дві команди по 7 чоловік. Перша група одягатиме ЗІЗ, друга контролюватиме, а потім навпаки. </w:t>
      </w:r>
      <w:r>
        <w:rPr>
          <w:noProof/>
        </w:rPr>
        <w:drawing>
          <wp:anchor distT="0" distB="0" distL="114300" distR="114300" simplePos="0" relativeHeight="251674624" behindDoc="1" locked="0" layoutInCell="1" allowOverlap="1">
            <wp:simplePos x="0" y="0"/>
            <wp:positionH relativeFrom="column">
              <wp:posOffset>-3810</wp:posOffset>
            </wp:positionH>
            <wp:positionV relativeFrom="paragraph">
              <wp:posOffset>1173480</wp:posOffset>
            </wp:positionV>
            <wp:extent cx="3276600" cy="2114550"/>
            <wp:effectExtent l="0" t="0" r="0" b="0"/>
            <wp:wrapTight wrapText="bothSides">
              <wp:wrapPolygon edited="0">
                <wp:start x="0" y="0"/>
                <wp:lineTo x="0" y="21405"/>
                <wp:lineTo x="21474" y="21405"/>
                <wp:lineTo x="21474" y="0"/>
                <wp:lineTo x="0" y="0"/>
              </wp:wrapPolygon>
            </wp:wrapTight>
            <wp:docPr id="27" name="Рисунок 18" descr="http://konspekta.net/studopediainfo/baza1/983990353631.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info/baza1/983990353631.files/image12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8978"/>
                    <a:stretch/>
                  </pic:blipFill>
                  <pic:spPr bwMode="auto">
                    <a:xfrm>
                      <a:off x="0" y="0"/>
                      <a:ext cx="3276600" cy="2114550"/>
                    </a:xfrm>
                    <a:prstGeom prst="rect">
                      <a:avLst/>
                    </a:prstGeom>
                    <a:noFill/>
                    <a:ln>
                      <a:noFill/>
                    </a:ln>
                    <a:extLst>
                      <a:ext uri="{53640926-AAD7-44D8-BBD7-CCE9431645EC}">
                        <a14:shadowObscured xmlns:a14="http://schemas.microsoft.com/office/drawing/2010/main"/>
                      </a:ext>
                    </a:extLst>
                  </pic:spPr>
                </pic:pic>
              </a:graphicData>
            </a:graphic>
          </wp:anchor>
        </w:drawing>
      </w:r>
    </w:p>
    <w:p w:rsidR="00C46309" w:rsidRDefault="00C46309" w:rsidP="00C46309">
      <w:pPr>
        <w:jc w:val="both"/>
        <w:rPr>
          <w:rFonts w:ascii="Times New Roman" w:hAnsi="Times New Roman" w:cs="Times New Roman"/>
          <w:sz w:val="28"/>
          <w:szCs w:val="28"/>
          <w:lang w:val="uk-UA"/>
        </w:rPr>
      </w:pPr>
      <w:r w:rsidRPr="000172F9">
        <w:rPr>
          <w:rFonts w:ascii="Times New Roman" w:hAnsi="Times New Roman" w:cs="Times New Roman"/>
          <w:sz w:val="28"/>
          <w:szCs w:val="28"/>
          <w:lang w:val="uk-UA"/>
        </w:rPr>
        <w:t>Легкий захисний костюм Л-1  складається із сорочки з капюшоном</w:t>
      </w:r>
      <w:r>
        <w:rPr>
          <w:rFonts w:ascii="Times New Roman" w:hAnsi="Times New Roman" w:cs="Times New Roman"/>
          <w:sz w:val="28"/>
          <w:szCs w:val="28"/>
          <w:lang w:val="uk-UA"/>
        </w:rPr>
        <w:t>(в)</w:t>
      </w:r>
      <w:r w:rsidRPr="000172F9">
        <w:rPr>
          <w:rFonts w:ascii="Times New Roman" w:hAnsi="Times New Roman" w:cs="Times New Roman"/>
          <w:sz w:val="28"/>
          <w:szCs w:val="28"/>
          <w:lang w:val="uk-UA"/>
        </w:rPr>
        <w:t>, штанів</w:t>
      </w:r>
      <w:r>
        <w:rPr>
          <w:rFonts w:ascii="Times New Roman" w:hAnsi="Times New Roman" w:cs="Times New Roman"/>
          <w:sz w:val="28"/>
          <w:szCs w:val="28"/>
          <w:lang w:val="uk-UA"/>
        </w:rPr>
        <w:t>(а)</w:t>
      </w:r>
      <w:r w:rsidRPr="000172F9">
        <w:rPr>
          <w:rFonts w:ascii="Times New Roman" w:hAnsi="Times New Roman" w:cs="Times New Roman"/>
          <w:sz w:val="28"/>
          <w:szCs w:val="28"/>
          <w:lang w:val="uk-UA"/>
        </w:rPr>
        <w:t xml:space="preserve"> пошитих разом з панчохами, двопалих рукавиць</w:t>
      </w:r>
      <w:r>
        <w:rPr>
          <w:rFonts w:ascii="Times New Roman" w:hAnsi="Times New Roman" w:cs="Times New Roman"/>
          <w:sz w:val="28"/>
          <w:szCs w:val="28"/>
          <w:lang w:val="uk-UA"/>
        </w:rPr>
        <w:t>(г)</w:t>
      </w:r>
      <w:r w:rsidRPr="000172F9">
        <w:rPr>
          <w:rFonts w:ascii="Times New Roman" w:hAnsi="Times New Roman" w:cs="Times New Roman"/>
          <w:sz w:val="28"/>
          <w:szCs w:val="28"/>
          <w:lang w:val="uk-UA"/>
        </w:rPr>
        <w:t xml:space="preserve"> і підшоломника</w:t>
      </w:r>
      <w:r>
        <w:rPr>
          <w:rFonts w:ascii="Times New Roman" w:hAnsi="Times New Roman" w:cs="Times New Roman"/>
          <w:sz w:val="28"/>
          <w:szCs w:val="28"/>
          <w:lang w:val="uk-UA"/>
        </w:rPr>
        <w:t>(</w:t>
      </w:r>
      <w:r w:rsidRPr="000172F9">
        <w:rPr>
          <w:rFonts w:ascii="Times New Roman" w:hAnsi="Times New Roman" w:cs="Times New Roman"/>
          <w:sz w:val="28"/>
          <w:szCs w:val="28"/>
          <w:lang w:val="uk-UA"/>
        </w:rPr>
        <w:t>б</w:t>
      </w:r>
      <w:r>
        <w:rPr>
          <w:rFonts w:ascii="Times New Roman" w:hAnsi="Times New Roman" w:cs="Times New Roman"/>
          <w:sz w:val="28"/>
          <w:szCs w:val="28"/>
          <w:lang w:val="uk-UA"/>
        </w:rPr>
        <w:t>)</w:t>
      </w:r>
      <w:r w:rsidRPr="000172F9">
        <w:rPr>
          <w:rFonts w:ascii="Times New Roman" w:hAnsi="Times New Roman" w:cs="Times New Roman"/>
          <w:sz w:val="28"/>
          <w:szCs w:val="28"/>
          <w:lang w:val="uk-UA"/>
        </w:rPr>
        <w:t xml:space="preserve">. </w:t>
      </w:r>
    </w:p>
    <w:p w:rsidR="00C46309" w:rsidRDefault="00C46309" w:rsidP="00C46309">
      <w:pPr>
        <w:jc w:val="center"/>
        <w:rPr>
          <w:rFonts w:ascii="Times New Roman" w:hAnsi="Times New Roman" w:cs="Times New Roman"/>
          <w:sz w:val="28"/>
          <w:szCs w:val="28"/>
          <w:lang w:val="uk-UA"/>
        </w:rPr>
      </w:pPr>
    </w:p>
    <w:p w:rsidR="00C46309" w:rsidRDefault="00C46309" w:rsidP="00C46309">
      <w:pPr>
        <w:jc w:val="center"/>
        <w:rPr>
          <w:rFonts w:ascii="Times New Roman" w:hAnsi="Times New Roman" w:cs="Times New Roman"/>
          <w:sz w:val="28"/>
          <w:szCs w:val="28"/>
          <w:lang w:val="uk-UA"/>
        </w:rPr>
      </w:pPr>
    </w:p>
    <w:p w:rsidR="00C46309" w:rsidRPr="000172F9" w:rsidRDefault="00C46309" w:rsidP="00C46309">
      <w:pPr>
        <w:jc w:val="center"/>
        <w:rPr>
          <w:rFonts w:ascii="Times New Roman" w:hAnsi="Times New Roman" w:cs="Times New Roman"/>
          <w:b/>
          <w:sz w:val="28"/>
          <w:szCs w:val="28"/>
          <w:lang w:val="uk-UA"/>
        </w:rPr>
      </w:pPr>
      <w:r w:rsidRPr="000172F9">
        <w:rPr>
          <w:rFonts w:ascii="Times New Roman" w:hAnsi="Times New Roman" w:cs="Times New Roman"/>
          <w:b/>
          <w:sz w:val="28"/>
          <w:szCs w:val="28"/>
          <w:lang w:val="uk-UA"/>
        </w:rPr>
        <w:t>Основна частина</w:t>
      </w:r>
    </w:p>
    <w:p w:rsidR="00C46309" w:rsidRPr="009D5B4F" w:rsidRDefault="00C46309" w:rsidP="00C46309">
      <w:pPr>
        <w:rPr>
          <w:rFonts w:ascii="Times New Roman" w:hAnsi="Times New Roman" w:cs="Times New Roman"/>
          <w:sz w:val="28"/>
          <w:szCs w:val="28"/>
          <w:lang w:val="uk-UA"/>
        </w:rPr>
      </w:pPr>
      <w:r w:rsidRPr="00932138">
        <w:rPr>
          <w:rFonts w:ascii="Times New Roman" w:hAnsi="Times New Roman" w:cs="Times New Roman"/>
          <w:sz w:val="28"/>
          <w:szCs w:val="28"/>
          <w:lang w:val="uk-UA"/>
        </w:rPr>
        <w:t xml:space="preserve">Перша група </w:t>
      </w:r>
      <w:r>
        <w:rPr>
          <w:rFonts w:ascii="Times New Roman" w:hAnsi="Times New Roman" w:cs="Times New Roman"/>
          <w:sz w:val="28"/>
          <w:szCs w:val="28"/>
          <w:lang w:val="uk-UA"/>
        </w:rPr>
        <w:t xml:space="preserve">шикується на місці одягання ЗІЗ. </w:t>
      </w:r>
      <w:r w:rsidRPr="000172F9">
        <w:rPr>
          <w:rFonts w:ascii="Times New Roman" w:hAnsi="Times New Roman" w:cs="Times New Roman"/>
          <w:sz w:val="28"/>
          <w:szCs w:val="28"/>
          <w:lang w:val="uk-UA"/>
        </w:rPr>
        <w:t xml:space="preserve">За сигналом вмикається секундомір. </w:t>
      </w:r>
      <w:r>
        <w:rPr>
          <w:rFonts w:ascii="Times New Roman" w:hAnsi="Times New Roman" w:cs="Times New Roman"/>
          <w:sz w:val="28"/>
          <w:szCs w:val="28"/>
          <w:lang w:val="uk-UA"/>
        </w:rPr>
        <w:t xml:space="preserve">Учні згідно правил  одягають ЗІЗ: штани з панчохами(лямки штанів перехрещені на спині), фіксують застібки; куртку(сорочку); протигаз; капюшон і фіксують застібки; рукавиці і застібають рукави.  </w:t>
      </w:r>
      <w:r w:rsidRPr="009D5B4F">
        <w:rPr>
          <w:rFonts w:ascii="Times New Roman" w:hAnsi="Times New Roman" w:cs="Times New Roman"/>
          <w:sz w:val="28"/>
          <w:szCs w:val="28"/>
          <w:lang w:val="uk-UA"/>
        </w:rPr>
        <w:t>Члени</w:t>
      </w:r>
      <w:r>
        <w:rPr>
          <w:rFonts w:ascii="Times New Roman" w:hAnsi="Times New Roman" w:cs="Times New Roman"/>
          <w:sz w:val="28"/>
          <w:szCs w:val="28"/>
          <w:lang w:val="uk-UA"/>
        </w:rPr>
        <w:t xml:space="preserve"> першої</w:t>
      </w:r>
      <w:r w:rsidRPr="009D5B4F">
        <w:rPr>
          <w:rFonts w:ascii="Times New Roman" w:hAnsi="Times New Roman" w:cs="Times New Roman"/>
          <w:sz w:val="28"/>
          <w:szCs w:val="28"/>
          <w:lang w:val="uk-UA"/>
        </w:rPr>
        <w:t xml:space="preserve"> команди беруть ноші та протигаз для постраждалого, входять до зони зараження, одягають протигаз на постраждалого, кладуть його на ноші й транспортують із зони зараження. </w:t>
      </w:r>
    </w:p>
    <w:p w:rsidR="00C46309" w:rsidRDefault="00C46309" w:rsidP="00C46309">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rPr>
        <w:lastRenderedPageBreak/>
        <w:drawing>
          <wp:anchor distT="0" distB="0" distL="114300" distR="114300" simplePos="0" relativeHeight="251675648" behindDoc="1" locked="0" layoutInCell="1" allowOverlap="1">
            <wp:simplePos x="0" y="0"/>
            <wp:positionH relativeFrom="column">
              <wp:posOffset>-4445</wp:posOffset>
            </wp:positionH>
            <wp:positionV relativeFrom="paragraph">
              <wp:posOffset>32385</wp:posOffset>
            </wp:positionV>
            <wp:extent cx="5629275" cy="3646170"/>
            <wp:effectExtent l="0" t="0" r="9525" b="0"/>
            <wp:wrapTight wrapText="bothSides">
              <wp:wrapPolygon edited="0">
                <wp:start x="0" y="0"/>
                <wp:lineTo x="0" y="21442"/>
                <wp:lineTo x="21563" y="21442"/>
                <wp:lineTo x="21563" y="0"/>
                <wp:lineTo x="0" y="0"/>
              </wp:wrapPolygon>
            </wp:wrapTight>
            <wp:docPr id="28" name="Рисунок 19" descr="C:\Змагання ШБ Вознес\SAM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Змагання ШБ Вознес\SAM_277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2158" b="24145"/>
                    <a:stretch/>
                  </pic:blipFill>
                  <pic:spPr bwMode="auto">
                    <a:xfrm>
                      <a:off x="0" y="0"/>
                      <a:ext cx="5629275" cy="3646170"/>
                    </a:xfrm>
                    <a:prstGeom prst="rect">
                      <a:avLst/>
                    </a:prstGeom>
                    <a:noFill/>
                    <a:ln>
                      <a:noFill/>
                    </a:ln>
                    <a:extLst>
                      <a:ext uri="{53640926-AAD7-44D8-BBD7-CCE9431645EC}">
                        <a14:shadowObscured xmlns:a14="http://schemas.microsoft.com/office/drawing/2010/main"/>
                      </a:ext>
                    </a:extLst>
                  </pic:spPr>
                </pic:pic>
              </a:graphicData>
            </a:graphic>
          </wp:anchor>
        </w:drawing>
      </w: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Одягання ЗІЗ</w:t>
      </w:r>
    </w:p>
    <w:p w:rsidR="00C4630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157480</wp:posOffset>
            </wp:positionH>
            <wp:positionV relativeFrom="paragraph">
              <wp:posOffset>62865</wp:posOffset>
            </wp:positionV>
            <wp:extent cx="5362575" cy="4326890"/>
            <wp:effectExtent l="0" t="0" r="9525" b="0"/>
            <wp:wrapTight wrapText="bothSides">
              <wp:wrapPolygon edited="0">
                <wp:start x="0" y="0"/>
                <wp:lineTo x="0" y="21492"/>
                <wp:lineTo x="21562" y="21492"/>
                <wp:lineTo x="21562" y="0"/>
                <wp:lineTo x="0" y="0"/>
              </wp:wrapPolygon>
            </wp:wrapTight>
            <wp:docPr id="29" name="Рисунок 20" descr="C:\Змагання ШБ Вознес\SAM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Змагання ШБ Вознес\SAM_283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7029"/>
                    <a:stretch/>
                  </pic:blipFill>
                  <pic:spPr bwMode="auto">
                    <a:xfrm>
                      <a:off x="0" y="0"/>
                      <a:ext cx="5362575" cy="4326890"/>
                    </a:xfrm>
                    <a:prstGeom prst="rect">
                      <a:avLst/>
                    </a:prstGeom>
                    <a:noFill/>
                    <a:ln>
                      <a:noFill/>
                    </a:ln>
                    <a:extLst>
                      <a:ext uri="{53640926-AAD7-44D8-BBD7-CCE9431645EC}">
                        <a14:shadowObscured xmlns:a14="http://schemas.microsoft.com/office/drawing/2010/main"/>
                      </a:ext>
                    </a:extLst>
                  </pic:spPr>
                </pic:pic>
              </a:graphicData>
            </a:graphic>
          </wp:anchor>
        </w:drawing>
      </w: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Транспортування потерпілого із зараженої зони.</w:t>
      </w: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r w:rsidRPr="009D5B4F">
        <w:rPr>
          <w:rFonts w:ascii="Times New Roman" w:hAnsi="Times New Roman" w:cs="Times New Roman"/>
          <w:sz w:val="28"/>
          <w:szCs w:val="28"/>
          <w:lang w:val="uk-UA"/>
        </w:rPr>
        <w:t xml:space="preserve">Далі, враховуючи напрямок вітру, учасники знімають ЗІЗ. Зняття ЗІЗ виконується на правильність без врахування загального часу, з урахуванням </w:t>
      </w:r>
    </w:p>
    <w:p w:rsidR="00C4630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77696" behindDoc="1" locked="0" layoutInCell="1" allowOverlap="1">
            <wp:simplePos x="0" y="0"/>
            <wp:positionH relativeFrom="column">
              <wp:posOffset>-3810</wp:posOffset>
            </wp:positionH>
            <wp:positionV relativeFrom="paragraph">
              <wp:posOffset>175260</wp:posOffset>
            </wp:positionV>
            <wp:extent cx="5676900" cy="4275455"/>
            <wp:effectExtent l="0" t="0" r="0" b="0"/>
            <wp:wrapTight wrapText="bothSides">
              <wp:wrapPolygon edited="0">
                <wp:start x="0" y="0"/>
                <wp:lineTo x="0" y="21462"/>
                <wp:lineTo x="21528" y="21462"/>
                <wp:lineTo x="21528" y="0"/>
                <wp:lineTo x="0" y="0"/>
              </wp:wrapPolygon>
            </wp:wrapTight>
            <wp:docPr id="30" name="Рисунок 21" descr="C:\Змагання ШБ Вознес\SAM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Змагання ШБ Вознес\SAM_28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360" r="28188" b="17522"/>
                    <a:stretch/>
                  </pic:blipFill>
                  <pic:spPr bwMode="auto">
                    <a:xfrm>
                      <a:off x="0" y="0"/>
                      <a:ext cx="5676900" cy="42754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lang w:val="uk-UA"/>
        </w:rPr>
        <w:t xml:space="preserve">Зняття ЗІЗ.                                                                                                    </w:t>
      </w:r>
    </w:p>
    <w:p w:rsidR="00C46309" w:rsidRDefault="00C46309" w:rsidP="00C46309">
      <w:pPr>
        <w:spacing w:after="0" w:line="240" w:lineRule="auto"/>
        <w:jc w:val="both"/>
        <w:rPr>
          <w:rFonts w:ascii="Times New Roman" w:hAnsi="Times New Roman" w:cs="Times New Roman"/>
          <w:sz w:val="28"/>
          <w:szCs w:val="28"/>
          <w:lang w:val="uk-UA"/>
        </w:rPr>
      </w:pPr>
    </w:p>
    <w:p w:rsidR="00C46309" w:rsidRDefault="00C46309" w:rsidP="00C46309">
      <w:pPr>
        <w:spacing w:after="0" w:line="240" w:lineRule="auto"/>
        <w:jc w:val="both"/>
        <w:rPr>
          <w:rFonts w:ascii="Times New Roman" w:hAnsi="Times New Roman" w:cs="Times New Roman"/>
          <w:sz w:val="28"/>
          <w:szCs w:val="28"/>
          <w:lang w:val="uk-UA"/>
        </w:rPr>
      </w:pPr>
      <w:r w:rsidRPr="009D5B4F">
        <w:rPr>
          <w:rFonts w:ascii="Times New Roman" w:hAnsi="Times New Roman" w:cs="Times New Roman"/>
          <w:sz w:val="28"/>
          <w:szCs w:val="28"/>
          <w:lang w:val="uk-UA"/>
        </w:rPr>
        <w:t>штрафних балів. Штрафний час додається до загального часу проходження дистанції.</w:t>
      </w:r>
      <w:r>
        <w:rPr>
          <w:rFonts w:ascii="Times New Roman" w:hAnsi="Times New Roman" w:cs="Times New Roman"/>
          <w:sz w:val="28"/>
          <w:szCs w:val="28"/>
          <w:lang w:val="uk-UA"/>
        </w:rPr>
        <w:t xml:space="preserve"> </w:t>
      </w:r>
    </w:p>
    <w:p w:rsidR="00C46309" w:rsidRPr="000172F9" w:rsidRDefault="00C46309" w:rsidP="00C463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Далі команди міняються ролями. Тренування проходить змагальним методом.</w:t>
      </w:r>
    </w:p>
    <w:p w:rsidR="00C46309" w:rsidRDefault="00C46309" w:rsidP="00C46309">
      <w:pPr>
        <w:rPr>
          <w:rFonts w:ascii="Times New Roman" w:hAnsi="Times New Roman" w:cs="Times New Roman"/>
          <w:sz w:val="28"/>
          <w:szCs w:val="28"/>
          <w:lang w:val="uk-UA"/>
        </w:rPr>
      </w:pPr>
    </w:p>
    <w:p w:rsidR="00C46309" w:rsidRPr="004E394B" w:rsidRDefault="00C46309" w:rsidP="00C46309">
      <w:pPr>
        <w:jc w:val="center"/>
        <w:rPr>
          <w:rFonts w:ascii="Times New Roman" w:hAnsi="Times New Roman" w:cs="Times New Roman"/>
          <w:b/>
          <w:sz w:val="28"/>
          <w:szCs w:val="28"/>
          <w:lang w:val="uk-UA"/>
        </w:rPr>
      </w:pPr>
      <w:r w:rsidRPr="004E394B">
        <w:rPr>
          <w:rFonts w:ascii="Times New Roman" w:hAnsi="Times New Roman" w:cs="Times New Roman"/>
          <w:b/>
          <w:sz w:val="28"/>
          <w:szCs w:val="28"/>
          <w:lang w:val="uk-UA"/>
        </w:rPr>
        <w:t>Заключна частина</w:t>
      </w:r>
    </w:p>
    <w:p w:rsidR="00C46309" w:rsidRPr="00130F4B" w:rsidRDefault="00C46309" w:rsidP="00C46309">
      <w:pPr>
        <w:rPr>
          <w:rFonts w:ascii="Times New Roman" w:hAnsi="Times New Roman" w:cs="Times New Roman"/>
          <w:sz w:val="28"/>
          <w:szCs w:val="28"/>
          <w:lang w:val="uk-UA"/>
        </w:rPr>
      </w:pPr>
      <w:r w:rsidRPr="004E394B">
        <w:rPr>
          <w:rFonts w:ascii="Times New Roman" w:hAnsi="Times New Roman" w:cs="Times New Roman"/>
          <w:sz w:val="28"/>
          <w:szCs w:val="28"/>
          <w:lang w:val="uk-UA"/>
        </w:rPr>
        <w:t>Учні складають весь інвентар і шикуються в одну шеренгу. Учитель підводить підсумки</w:t>
      </w:r>
      <w:r>
        <w:rPr>
          <w:rFonts w:ascii="Times New Roman" w:hAnsi="Times New Roman" w:cs="Times New Roman"/>
          <w:sz w:val="28"/>
          <w:szCs w:val="28"/>
          <w:lang w:val="uk-UA"/>
        </w:rPr>
        <w:t xml:space="preserve"> змагань</w:t>
      </w:r>
      <w:r w:rsidRPr="004E394B">
        <w:rPr>
          <w:rFonts w:ascii="Times New Roman" w:hAnsi="Times New Roman" w:cs="Times New Roman"/>
          <w:sz w:val="28"/>
          <w:szCs w:val="28"/>
          <w:lang w:val="uk-UA"/>
        </w:rPr>
        <w:t>, оцінює роботу учнів, вказує на помилки, дає завдання додому.</w:t>
      </w:r>
    </w:p>
    <w:p w:rsidR="00C46309" w:rsidRPr="00130F4B" w:rsidRDefault="00C46309" w:rsidP="00C46309">
      <w:pPr>
        <w:rPr>
          <w:rFonts w:ascii="Times New Roman" w:hAnsi="Times New Roman" w:cs="Times New Roman"/>
          <w:sz w:val="28"/>
          <w:szCs w:val="28"/>
          <w:lang w:val="uk-UA"/>
        </w:rPr>
      </w:pPr>
    </w:p>
    <w:p w:rsidR="00C46309" w:rsidRPr="00130F4B" w:rsidRDefault="00C46309" w:rsidP="00C46309">
      <w:pPr>
        <w:rPr>
          <w:rFonts w:ascii="Times New Roman" w:hAnsi="Times New Roman" w:cs="Times New Roman"/>
          <w:sz w:val="28"/>
          <w:szCs w:val="28"/>
          <w:lang w:val="uk-UA"/>
        </w:rPr>
      </w:pPr>
    </w:p>
    <w:p w:rsidR="00C46309" w:rsidRPr="00130F4B" w:rsidRDefault="00C46309" w:rsidP="00C46309">
      <w:pPr>
        <w:rPr>
          <w:rFonts w:ascii="Times New Roman" w:hAnsi="Times New Roman" w:cs="Times New Roman"/>
          <w:sz w:val="28"/>
          <w:szCs w:val="28"/>
          <w:lang w:val="uk-UA"/>
        </w:rPr>
      </w:pPr>
    </w:p>
    <w:p w:rsidR="00C46309" w:rsidRPr="00130F4B" w:rsidRDefault="00C46309" w:rsidP="00C46309">
      <w:pPr>
        <w:rPr>
          <w:rFonts w:ascii="Times New Roman" w:hAnsi="Times New Roman" w:cs="Times New Roman"/>
          <w:sz w:val="28"/>
          <w:szCs w:val="28"/>
          <w:lang w:val="uk-UA"/>
        </w:rPr>
      </w:pPr>
    </w:p>
    <w:p w:rsidR="00C46309" w:rsidRDefault="00C46309" w:rsidP="00C4630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46309" w:rsidRPr="006F7DA9" w:rsidRDefault="00C46309" w:rsidP="00C46309">
      <w:pPr>
        <w:tabs>
          <w:tab w:val="left" w:pos="2160"/>
        </w:tabs>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lastRenderedPageBreak/>
        <w:t>Заняття   гуртка  «Школа  безпеки»</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Тема</w:t>
      </w:r>
      <w:r w:rsidRPr="00F875AD">
        <w:rPr>
          <w:rFonts w:ascii="Times New Roman" w:hAnsi="Times New Roman" w:cs="Times New Roman"/>
          <w:i/>
          <w:sz w:val="28"/>
          <w:szCs w:val="28"/>
          <w:lang w:val="uk-UA"/>
        </w:rPr>
        <w:t>.</w:t>
      </w:r>
      <w:r w:rsidRPr="00730F11">
        <w:rPr>
          <w:rFonts w:ascii="Times New Roman" w:hAnsi="Times New Roman" w:cs="Times New Roman"/>
          <w:sz w:val="28"/>
          <w:szCs w:val="28"/>
          <w:lang w:val="uk-UA"/>
        </w:rPr>
        <w:t xml:space="preserve">        </w:t>
      </w:r>
      <w:r w:rsidRPr="00F875AD">
        <w:rPr>
          <w:rFonts w:ascii="Times New Roman" w:hAnsi="Times New Roman" w:cs="Times New Roman"/>
          <w:sz w:val="28"/>
          <w:szCs w:val="28"/>
          <w:lang w:val="uk-UA"/>
        </w:rPr>
        <w:t>Основи рятувальних робіт на воді.  Надання допомоги при  утопленні.  Ознаки клінічної смерті. Основи серцево-легеневої реанімації.</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F875AD">
        <w:rPr>
          <w:rFonts w:ascii="Times New Roman" w:hAnsi="Times New Roman" w:cs="Times New Roman"/>
          <w:i/>
          <w:sz w:val="28"/>
          <w:szCs w:val="28"/>
          <w:lang w:val="uk-UA"/>
        </w:rPr>
        <w:t xml:space="preserve"> </w:t>
      </w:r>
      <w:r w:rsidRPr="00A27F6B">
        <w:rPr>
          <w:rFonts w:ascii="Times New Roman" w:hAnsi="Times New Roman" w:cs="Times New Roman"/>
          <w:b/>
          <w:i/>
          <w:sz w:val="28"/>
          <w:szCs w:val="28"/>
          <w:lang w:val="uk-UA"/>
        </w:rPr>
        <w:t>Завдання</w:t>
      </w:r>
      <w:r w:rsidRPr="00A27F6B">
        <w:rPr>
          <w:rFonts w:ascii="Times New Roman" w:hAnsi="Times New Roman" w:cs="Times New Roman"/>
          <w:b/>
          <w:sz w:val="28"/>
          <w:szCs w:val="28"/>
          <w:lang w:val="uk-UA"/>
        </w:rPr>
        <w:t>.</w:t>
      </w:r>
      <w:r w:rsidRPr="00730F11">
        <w:rPr>
          <w:rFonts w:ascii="Times New Roman" w:hAnsi="Times New Roman" w:cs="Times New Roman"/>
          <w:sz w:val="28"/>
          <w:szCs w:val="28"/>
          <w:lang w:val="uk-UA"/>
        </w:rPr>
        <w:t xml:space="preserve">  </w:t>
      </w:r>
      <w:r>
        <w:rPr>
          <w:rFonts w:ascii="Times New Roman" w:hAnsi="Times New Roman" w:cs="Times New Roman"/>
          <w:sz w:val="28"/>
          <w:szCs w:val="28"/>
          <w:lang w:val="uk-UA"/>
        </w:rPr>
        <w:t>Надати долікарську допомогу потерпілому при утопленні. При ознаках клінічної смерті, провести серцево-легеневу реанімацію.</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Обладнання</w:t>
      </w:r>
      <w:r w:rsidRPr="00F875AD">
        <w:rPr>
          <w:rFonts w:ascii="Times New Roman" w:hAnsi="Times New Roman" w:cs="Times New Roman"/>
          <w:i/>
          <w:sz w:val="28"/>
          <w:szCs w:val="28"/>
          <w:lang w:val="uk-UA"/>
        </w:rPr>
        <w:t>:</w:t>
      </w:r>
      <w:r w:rsidRPr="00730F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туристичний </w:t>
      </w:r>
      <w:proofErr w:type="spellStart"/>
      <w:r>
        <w:rPr>
          <w:rFonts w:ascii="Times New Roman" w:hAnsi="Times New Roman" w:cs="Times New Roman"/>
          <w:sz w:val="28"/>
          <w:szCs w:val="28"/>
          <w:lang w:val="uk-UA"/>
        </w:rPr>
        <w:t>коврик</w:t>
      </w:r>
      <w:proofErr w:type="spellEnd"/>
      <w:r>
        <w:rPr>
          <w:rFonts w:ascii="Times New Roman" w:hAnsi="Times New Roman" w:cs="Times New Roman"/>
          <w:sz w:val="28"/>
          <w:szCs w:val="28"/>
          <w:lang w:val="uk-UA"/>
        </w:rPr>
        <w:t xml:space="preserve"> для потерпілого, марля або широкий бинт.</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A27F6B">
        <w:rPr>
          <w:rFonts w:ascii="Times New Roman" w:hAnsi="Times New Roman" w:cs="Times New Roman"/>
          <w:b/>
          <w:i/>
          <w:sz w:val="28"/>
          <w:szCs w:val="28"/>
          <w:lang w:val="uk-UA"/>
        </w:rPr>
        <w:t>Місце</w:t>
      </w:r>
      <w:r w:rsidRPr="00A27F6B">
        <w:rPr>
          <w:rFonts w:ascii="Times New Roman" w:hAnsi="Times New Roman" w:cs="Times New Roman"/>
          <w:b/>
          <w:sz w:val="28"/>
          <w:szCs w:val="28"/>
          <w:lang w:val="uk-UA"/>
        </w:rPr>
        <w:t xml:space="preserve">:  </w:t>
      </w:r>
      <w:r>
        <w:rPr>
          <w:rFonts w:ascii="Times New Roman" w:hAnsi="Times New Roman" w:cs="Times New Roman"/>
          <w:sz w:val="28"/>
          <w:szCs w:val="28"/>
          <w:lang w:val="uk-UA"/>
        </w:rPr>
        <w:t>Арабатська стрілка, берег Азовського моря</w:t>
      </w:r>
    </w:p>
    <w:p w:rsidR="00C46309" w:rsidRDefault="00C46309" w:rsidP="00C46309">
      <w:pPr>
        <w:tabs>
          <w:tab w:val="left" w:pos="2160"/>
        </w:tabs>
        <w:spacing w:after="0" w:line="240" w:lineRule="auto"/>
        <w:jc w:val="center"/>
        <w:rPr>
          <w:rFonts w:ascii="Times New Roman" w:hAnsi="Times New Roman" w:cs="Times New Roman"/>
          <w:b/>
          <w:sz w:val="28"/>
          <w:szCs w:val="28"/>
          <w:lang w:val="uk-UA"/>
        </w:rPr>
      </w:pPr>
    </w:p>
    <w:p w:rsidR="00C46309" w:rsidRPr="006F7DA9" w:rsidRDefault="00C46309" w:rsidP="00C46309">
      <w:pPr>
        <w:tabs>
          <w:tab w:val="left" w:pos="2160"/>
        </w:tabs>
        <w:spacing w:after="0" w:line="240" w:lineRule="auto"/>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t>Хід заняття</w:t>
      </w:r>
    </w:p>
    <w:p w:rsidR="00C46309" w:rsidRDefault="00C46309" w:rsidP="00C46309">
      <w:pPr>
        <w:tabs>
          <w:tab w:val="left" w:pos="2160"/>
        </w:tabs>
        <w:spacing w:after="0" w:line="240" w:lineRule="auto"/>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t>Підготовча частина</w:t>
      </w:r>
    </w:p>
    <w:p w:rsidR="00C46309" w:rsidRPr="009F669A"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нагадує який буває стан потерпілого. </w:t>
      </w:r>
      <w:r w:rsidRPr="009F669A">
        <w:rPr>
          <w:rFonts w:ascii="Times New Roman" w:hAnsi="Times New Roman" w:cs="Times New Roman"/>
          <w:sz w:val="28"/>
          <w:szCs w:val="28"/>
          <w:lang w:val="uk-UA"/>
        </w:rPr>
        <w:t xml:space="preserve">Несвідомий стан - це стан, при якому зберігаються самостійне дихання, самостійне серцебиття, але </w:t>
      </w:r>
      <w:r>
        <w:rPr>
          <w:rFonts w:ascii="Times New Roman" w:hAnsi="Times New Roman" w:cs="Times New Roman"/>
          <w:sz w:val="28"/>
          <w:szCs w:val="28"/>
          <w:lang w:val="uk-UA"/>
        </w:rPr>
        <w:t>не реагує</w:t>
      </w:r>
      <w:r w:rsidRPr="009F669A">
        <w:rPr>
          <w:rFonts w:ascii="Times New Roman" w:hAnsi="Times New Roman" w:cs="Times New Roman"/>
          <w:sz w:val="28"/>
          <w:szCs w:val="28"/>
          <w:lang w:val="uk-UA"/>
        </w:rPr>
        <w:t xml:space="preserve"> на зовнішні подразники (наприклад, він вас не чує).</w:t>
      </w:r>
    </w:p>
    <w:p w:rsidR="00C46309" w:rsidRPr="009F669A" w:rsidRDefault="00C46309" w:rsidP="00C46309">
      <w:pPr>
        <w:tabs>
          <w:tab w:val="left" w:pos="2160"/>
        </w:tabs>
        <w:spacing w:after="0" w:line="240" w:lineRule="auto"/>
        <w:rPr>
          <w:rFonts w:ascii="Times New Roman" w:hAnsi="Times New Roman" w:cs="Times New Roman"/>
          <w:sz w:val="28"/>
          <w:szCs w:val="28"/>
          <w:lang w:val="uk-UA"/>
        </w:rPr>
      </w:pPr>
      <w:r w:rsidRPr="009F669A">
        <w:rPr>
          <w:rFonts w:ascii="Times New Roman" w:hAnsi="Times New Roman" w:cs="Times New Roman"/>
          <w:sz w:val="28"/>
          <w:szCs w:val="28"/>
          <w:lang w:val="uk-UA"/>
        </w:rPr>
        <w:t>Клінічна смерть - зупинка дихання, зупинка серця, розширення зіниць (зіниця розширюється через 30-40 сек. після зупинки серця).</w:t>
      </w:r>
    </w:p>
    <w:p w:rsidR="00C46309" w:rsidRPr="009F669A" w:rsidRDefault="00C46309" w:rsidP="00C46309">
      <w:pPr>
        <w:tabs>
          <w:tab w:val="left" w:pos="2160"/>
        </w:tabs>
        <w:spacing w:after="0" w:line="240" w:lineRule="auto"/>
        <w:rPr>
          <w:rFonts w:ascii="Times New Roman" w:hAnsi="Times New Roman" w:cs="Times New Roman"/>
          <w:sz w:val="28"/>
          <w:szCs w:val="28"/>
          <w:lang w:val="uk-UA"/>
        </w:rPr>
      </w:pPr>
      <w:r w:rsidRPr="009F669A">
        <w:rPr>
          <w:rFonts w:ascii="Times New Roman" w:hAnsi="Times New Roman" w:cs="Times New Roman"/>
          <w:sz w:val="28"/>
          <w:szCs w:val="28"/>
          <w:lang w:val="uk-UA"/>
        </w:rPr>
        <w:t>Біологічна смерть - зупинка дихання, зупинка серця, розм'якшення очного яблука, вертикальні зіниці «котяче око», колір шкіри набуває мармуровий відтінок, трупні плями.</w:t>
      </w:r>
    </w:p>
    <w:p w:rsidR="00C46309" w:rsidRDefault="00C46309" w:rsidP="00C46309">
      <w:pPr>
        <w:tabs>
          <w:tab w:val="left" w:pos="2160"/>
        </w:tabs>
        <w:spacing w:after="0" w:line="240" w:lineRule="auto"/>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t>Основна частина</w:t>
      </w:r>
    </w:p>
    <w:p w:rsidR="00C46309" w:rsidRPr="0070088F" w:rsidRDefault="00C46309" w:rsidP="00C46309">
      <w:pPr>
        <w:tabs>
          <w:tab w:val="left" w:pos="2160"/>
        </w:tabs>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Визначення стану потерпілого. </w:t>
      </w:r>
      <w:r w:rsidRPr="009F669A">
        <w:rPr>
          <w:rFonts w:ascii="Times New Roman" w:hAnsi="Times New Roman" w:cs="Times New Roman"/>
          <w:sz w:val="28"/>
          <w:szCs w:val="28"/>
          <w:lang w:val="uk-UA"/>
        </w:rPr>
        <w:t>Перша допомога - після вилучення постраждалого з води відновлення прохідності дихальних шляхів (</w:t>
      </w:r>
      <w:r w:rsidRPr="0070088F">
        <w:rPr>
          <w:rFonts w:ascii="Times New Roman" w:hAnsi="Times New Roman" w:cs="Times New Roman"/>
          <w:sz w:val="28"/>
          <w:szCs w:val="28"/>
          <w:u w:val="single"/>
          <w:lang w:val="uk-UA"/>
        </w:rPr>
        <w:t>видалення води)</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974667"/>
            <wp:effectExtent l="0" t="0" r="3175" b="6985"/>
            <wp:docPr id="31" name="Рисунок 15" descr="C:\Похід на Азов\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охід на Азов\DSC_05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74667"/>
                    </a:xfrm>
                    <a:prstGeom prst="rect">
                      <a:avLst/>
                    </a:prstGeom>
                    <a:noFill/>
                    <a:ln>
                      <a:noFill/>
                    </a:ln>
                  </pic:spPr>
                </pic:pic>
              </a:graphicData>
            </a:graphic>
          </wp:inline>
        </w:drawing>
      </w:r>
    </w:p>
    <w:p w:rsidR="00C46309" w:rsidRPr="00BA3540"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3540">
        <w:rPr>
          <w:rFonts w:ascii="Times New Roman" w:hAnsi="Times New Roman" w:cs="Times New Roman"/>
          <w:sz w:val="28"/>
          <w:szCs w:val="28"/>
          <w:lang w:val="uk-UA"/>
        </w:rPr>
        <w:t>Визначення наявності дихання у постраждал</w:t>
      </w:r>
      <w:r>
        <w:rPr>
          <w:rFonts w:ascii="Times New Roman" w:hAnsi="Times New Roman" w:cs="Times New Roman"/>
          <w:sz w:val="28"/>
          <w:szCs w:val="28"/>
          <w:lang w:val="uk-UA"/>
        </w:rPr>
        <w:t>ого</w:t>
      </w:r>
      <w:r w:rsidRPr="00BA3540">
        <w:rPr>
          <w:rFonts w:ascii="Times New Roman" w:hAnsi="Times New Roman" w:cs="Times New Roman"/>
          <w:sz w:val="28"/>
          <w:szCs w:val="28"/>
          <w:lang w:val="uk-UA"/>
        </w:rPr>
        <w:t xml:space="preserve"> без свідомості проводиться  протягом 3-5 сек. шляхом піднесення до верхніх дихальних шляхів окулярів, </w:t>
      </w:r>
      <w:r w:rsidRPr="00BA3540">
        <w:rPr>
          <w:rFonts w:ascii="Times New Roman" w:hAnsi="Times New Roman" w:cs="Times New Roman"/>
          <w:sz w:val="28"/>
          <w:szCs w:val="28"/>
          <w:lang w:val="uk-UA"/>
        </w:rPr>
        <w:lastRenderedPageBreak/>
        <w:t>мобільного телефону (дивимось за їх запотіванням) і візуально стежимо за рухом грудної клітки.</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3540">
        <w:rPr>
          <w:rFonts w:ascii="Times New Roman" w:hAnsi="Times New Roman" w:cs="Times New Roman"/>
          <w:sz w:val="28"/>
          <w:szCs w:val="28"/>
          <w:lang w:val="uk-UA"/>
        </w:rPr>
        <w:t>Визначення наявності кровообігу у постраждалих без свідомості проводиться шляхом перевірки пульсу на сонній артерії (справа або зліва)</w:t>
      </w:r>
      <w:r>
        <w:rPr>
          <w:rFonts w:ascii="Times New Roman" w:hAnsi="Times New Roman" w:cs="Times New Roman"/>
          <w:sz w:val="28"/>
          <w:szCs w:val="28"/>
          <w:lang w:val="uk-UA"/>
        </w:rPr>
        <w:t>.</w:t>
      </w:r>
      <w:r w:rsidRPr="00BA3540">
        <w:rPr>
          <w:rFonts w:ascii="Times New Roman" w:hAnsi="Times New Roman" w:cs="Times New Roman"/>
          <w:sz w:val="28"/>
          <w:szCs w:val="28"/>
          <w:lang w:val="uk-UA"/>
        </w:rPr>
        <w:t xml:space="preserve"> </w:t>
      </w:r>
      <w:r w:rsidRPr="00CC321E">
        <w:rPr>
          <w:rFonts w:ascii="Times New Roman" w:hAnsi="Times New Roman" w:cs="Times New Roman"/>
          <w:sz w:val="28"/>
          <w:szCs w:val="28"/>
          <w:lang w:val="uk-UA"/>
        </w:rPr>
        <w:t>При клінічній смерті проводиться серцево-легенева реанімація.</w:t>
      </w:r>
    </w:p>
    <w:p w:rsidR="00C46309" w:rsidRDefault="00C46309" w:rsidP="00C46309">
      <w:pPr>
        <w:tabs>
          <w:tab w:val="left" w:pos="2160"/>
        </w:tabs>
        <w:spacing w:after="0"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2D666A">
        <w:rPr>
          <w:rFonts w:ascii="Times New Roman" w:hAnsi="Times New Roman" w:cs="Times New Roman"/>
          <w:i/>
          <w:sz w:val="28"/>
          <w:szCs w:val="28"/>
          <w:lang w:val="uk-UA"/>
        </w:rPr>
        <w:t>Серцево-легенева реанімація (СЛР) - це штучне дихання і непрямий масаж серця у співвідношенні 2</w:t>
      </w:r>
      <w:r>
        <w:rPr>
          <w:rFonts w:ascii="Times New Roman" w:hAnsi="Times New Roman" w:cs="Times New Roman"/>
          <w:i/>
          <w:sz w:val="28"/>
          <w:szCs w:val="28"/>
          <w:lang w:val="uk-UA"/>
        </w:rPr>
        <w:t>вдихи</w:t>
      </w:r>
      <w:r w:rsidRPr="002D666A">
        <w:rPr>
          <w:rFonts w:ascii="Times New Roman" w:hAnsi="Times New Roman" w:cs="Times New Roman"/>
          <w:i/>
          <w:sz w:val="28"/>
          <w:szCs w:val="28"/>
          <w:lang w:val="uk-UA"/>
        </w:rPr>
        <w:t xml:space="preserve"> до 30</w:t>
      </w:r>
      <w:r>
        <w:rPr>
          <w:rFonts w:ascii="Times New Roman" w:hAnsi="Times New Roman" w:cs="Times New Roman"/>
          <w:i/>
          <w:sz w:val="28"/>
          <w:szCs w:val="28"/>
          <w:lang w:val="uk-UA"/>
        </w:rPr>
        <w:t xml:space="preserve"> натискань</w:t>
      </w:r>
      <w:r w:rsidRPr="002D666A">
        <w:rPr>
          <w:rFonts w:ascii="Times New Roman" w:hAnsi="Times New Roman" w:cs="Times New Roman"/>
          <w:i/>
          <w:sz w:val="28"/>
          <w:szCs w:val="28"/>
          <w:lang w:val="uk-UA"/>
        </w:rPr>
        <w:t xml:space="preserve"> з частотою 100</w:t>
      </w:r>
      <w:r>
        <w:rPr>
          <w:rFonts w:ascii="Times New Roman" w:hAnsi="Times New Roman" w:cs="Times New Roman"/>
          <w:i/>
          <w:sz w:val="28"/>
          <w:szCs w:val="28"/>
          <w:lang w:val="uk-UA"/>
        </w:rPr>
        <w:t xml:space="preserve"> разів</w:t>
      </w:r>
      <w:r w:rsidRPr="002D666A">
        <w:rPr>
          <w:rFonts w:ascii="Times New Roman" w:hAnsi="Times New Roman" w:cs="Times New Roman"/>
          <w:i/>
          <w:sz w:val="28"/>
          <w:szCs w:val="28"/>
          <w:lang w:val="uk-UA"/>
        </w:rPr>
        <w:t xml:space="preserve"> </w:t>
      </w:r>
      <w:r>
        <w:rPr>
          <w:rFonts w:ascii="Times New Roman" w:hAnsi="Times New Roman" w:cs="Times New Roman"/>
          <w:i/>
          <w:sz w:val="28"/>
          <w:szCs w:val="28"/>
          <w:lang w:val="uk-UA"/>
        </w:rPr>
        <w:t>на</w:t>
      </w:r>
      <w:r w:rsidRPr="002D666A">
        <w:rPr>
          <w:rFonts w:ascii="Times New Roman" w:hAnsi="Times New Roman" w:cs="Times New Roman"/>
          <w:i/>
          <w:sz w:val="28"/>
          <w:szCs w:val="28"/>
          <w:lang w:val="uk-UA"/>
        </w:rPr>
        <w:t xml:space="preserve"> </w:t>
      </w:r>
    </w:p>
    <w:p w:rsidR="00C46309" w:rsidRPr="002D666A" w:rsidRDefault="00C46309" w:rsidP="00C46309">
      <w:pPr>
        <w:tabs>
          <w:tab w:val="left" w:pos="2160"/>
        </w:tabs>
        <w:spacing w:after="0" w:line="240" w:lineRule="auto"/>
        <w:jc w:val="both"/>
        <w:rPr>
          <w:rFonts w:ascii="Times New Roman" w:hAnsi="Times New Roman" w:cs="Times New Roman"/>
          <w:i/>
          <w:sz w:val="28"/>
          <w:szCs w:val="28"/>
          <w:lang w:val="uk-UA"/>
        </w:rPr>
      </w:pPr>
      <w:r w:rsidRPr="002D666A">
        <w:rPr>
          <w:rFonts w:ascii="Times New Roman" w:hAnsi="Times New Roman" w:cs="Times New Roman"/>
          <w:i/>
          <w:sz w:val="28"/>
          <w:szCs w:val="28"/>
          <w:lang w:val="uk-UA"/>
        </w:rPr>
        <w:t xml:space="preserve">1 хвилину на глибину до 5-ти см (частота дихання 8-10 за 1 </w:t>
      </w:r>
      <w:proofErr w:type="spellStart"/>
      <w:r w:rsidRPr="002D666A">
        <w:rPr>
          <w:rFonts w:ascii="Times New Roman" w:hAnsi="Times New Roman" w:cs="Times New Roman"/>
          <w:i/>
          <w:sz w:val="28"/>
          <w:szCs w:val="28"/>
          <w:lang w:val="uk-UA"/>
        </w:rPr>
        <w:t>хв</w:t>
      </w:r>
      <w:proofErr w:type="spellEnd"/>
      <w:r w:rsidRPr="002D666A">
        <w:rPr>
          <w:rFonts w:ascii="Times New Roman" w:hAnsi="Times New Roman" w:cs="Times New Roman"/>
          <w:i/>
          <w:sz w:val="28"/>
          <w:szCs w:val="28"/>
          <w:lang w:val="uk-UA"/>
        </w:rPr>
        <w:t>).</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Однак дуже важливо підтримувати життя таким чином і до того моменту, поки не буде забезпечена більш спеціалізована допомога. Чим раніше почати надавати допомогу людині, у якої сталася зупинка серця і дихання, тим імовірніше його виживання.</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 xml:space="preserve">Етапи </w:t>
      </w:r>
      <w:r>
        <w:rPr>
          <w:rFonts w:ascii="Times New Roman" w:hAnsi="Times New Roman" w:cs="Times New Roman"/>
          <w:sz w:val="28"/>
          <w:szCs w:val="28"/>
          <w:lang w:val="uk-UA"/>
        </w:rPr>
        <w:t>с</w:t>
      </w:r>
      <w:r w:rsidRPr="002D666A">
        <w:rPr>
          <w:rFonts w:ascii="Times New Roman" w:hAnsi="Times New Roman" w:cs="Times New Roman"/>
          <w:sz w:val="28"/>
          <w:szCs w:val="28"/>
          <w:lang w:val="uk-UA"/>
        </w:rPr>
        <w:t>ерцево-легенев</w:t>
      </w:r>
      <w:r>
        <w:rPr>
          <w:rFonts w:ascii="Times New Roman" w:hAnsi="Times New Roman" w:cs="Times New Roman"/>
          <w:sz w:val="28"/>
          <w:szCs w:val="28"/>
          <w:lang w:val="uk-UA"/>
        </w:rPr>
        <w:t>ої</w:t>
      </w:r>
      <w:r w:rsidRPr="002D666A">
        <w:rPr>
          <w:rFonts w:ascii="Times New Roman" w:hAnsi="Times New Roman" w:cs="Times New Roman"/>
          <w:sz w:val="28"/>
          <w:szCs w:val="28"/>
          <w:lang w:val="uk-UA"/>
        </w:rPr>
        <w:t xml:space="preserve"> реанімаці</w:t>
      </w:r>
      <w:r>
        <w:rPr>
          <w:rFonts w:ascii="Times New Roman" w:hAnsi="Times New Roman" w:cs="Times New Roman"/>
          <w:sz w:val="28"/>
          <w:szCs w:val="28"/>
          <w:lang w:val="uk-UA"/>
        </w:rPr>
        <w:t>ї</w:t>
      </w:r>
      <w:r w:rsidRPr="002D666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C321E">
        <w:rPr>
          <w:rFonts w:ascii="Times New Roman" w:hAnsi="Times New Roman" w:cs="Times New Roman"/>
          <w:sz w:val="28"/>
          <w:szCs w:val="28"/>
          <w:lang w:val="uk-UA"/>
        </w:rPr>
        <w:t>СЛР</w:t>
      </w:r>
      <w:r>
        <w:rPr>
          <w:rFonts w:ascii="Times New Roman" w:hAnsi="Times New Roman" w:cs="Times New Roman"/>
          <w:sz w:val="28"/>
          <w:szCs w:val="28"/>
          <w:lang w:val="uk-UA"/>
        </w:rPr>
        <w:t>)</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1-й етап - покласти потерпілого на спину і провести очищення ротової порожнини і носових ходів від сторонніх тіл</w:t>
      </w:r>
      <w:r>
        <w:rPr>
          <w:rFonts w:ascii="Times New Roman" w:hAnsi="Times New Roman" w:cs="Times New Roman"/>
          <w:sz w:val="28"/>
          <w:szCs w:val="28"/>
          <w:lang w:val="uk-UA"/>
        </w:rPr>
        <w:t>.</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2-й етап - повернути голову прямо, трохи закинувши її назад (тоді не буде западання язика), під шию або під плечі підкласти щільний валик, зробивши його з будь-якого підручного матеріалу.</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3-й етап - провести штучне дихання.</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Способи штучного дихання: 1 - «рот у рот», 2 - «рот у ніс».</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148590</wp:posOffset>
            </wp:positionH>
            <wp:positionV relativeFrom="paragraph">
              <wp:posOffset>53975</wp:posOffset>
            </wp:positionV>
            <wp:extent cx="5496560" cy="3676650"/>
            <wp:effectExtent l="0" t="0" r="8890" b="0"/>
            <wp:wrapTight wrapText="bothSides">
              <wp:wrapPolygon edited="0">
                <wp:start x="0" y="0"/>
                <wp:lineTo x="0" y="21488"/>
                <wp:lineTo x="21560" y="21488"/>
                <wp:lineTo x="21560" y="0"/>
                <wp:lineTo x="0" y="0"/>
              </wp:wrapPolygon>
            </wp:wrapTight>
            <wp:docPr id="32" name="Рисунок 26" descr="C:\Похід на Азов\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охід на Азов\DSC_0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6560" cy="3676650"/>
                    </a:xfrm>
                    <a:prstGeom prst="rect">
                      <a:avLst/>
                    </a:prstGeom>
                    <a:noFill/>
                    <a:ln>
                      <a:noFill/>
                    </a:ln>
                  </pic:spPr>
                </pic:pic>
              </a:graphicData>
            </a:graphic>
          </wp:anchor>
        </w:drawing>
      </w:r>
      <w:r w:rsidRPr="00CC321E">
        <w:rPr>
          <w:rFonts w:ascii="Times New Roman" w:hAnsi="Times New Roman" w:cs="Times New Roman"/>
          <w:sz w:val="28"/>
          <w:szCs w:val="28"/>
          <w:lang w:val="uk-UA"/>
        </w:rPr>
        <w:t xml:space="preserve">Для проведення штучного дихання «рот у рот» необхідно рот потерпілого накрити бинтом, хусткою, з силою глибоко в нього вдихнути 2 рази. </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 xml:space="preserve">Одночасно при здійсненні «вдиху» вказівним і великим пальцями однієї руки необхідно герметично затиснути ніздрі постраждалого. </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CC321E">
        <w:rPr>
          <w:rFonts w:ascii="Times New Roman" w:hAnsi="Times New Roman" w:cs="Times New Roman"/>
          <w:sz w:val="28"/>
          <w:szCs w:val="28"/>
          <w:lang w:val="uk-UA"/>
        </w:rPr>
        <w:t>4 етап, непрямий масаж серця:</w:t>
      </w:r>
    </w:p>
    <w:p w:rsidR="00C46309" w:rsidRPr="00CC321E" w:rsidRDefault="00C46309" w:rsidP="00C46309">
      <w:pPr>
        <w:tabs>
          <w:tab w:val="left" w:pos="2160"/>
        </w:tabs>
        <w:spacing w:after="0" w:line="240" w:lineRule="auto"/>
        <w:jc w:val="both"/>
        <w:rPr>
          <w:rFonts w:ascii="Times New Roman" w:hAnsi="Times New Roman" w:cs="Times New Roman"/>
          <w:sz w:val="28"/>
          <w:szCs w:val="28"/>
          <w:lang w:val="uk-UA"/>
        </w:rPr>
      </w:pPr>
      <w:r w:rsidRPr="00270008">
        <w:rPr>
          <w:rFonts w:ascii="Times New Roman" w:hAnsi="Times New Roman" w:cs="Times New Roman"/>
          <w:sz w:val="28"/>
          <w:szCs w:val="28"/>
          <w:lang w:val="uk-UA"/>
        </w:rPr>
        <w:lastRenderedPageBreak/>
        <w:t>на середину грудної клітки покласти долоню лівої руки, а зверху</w:t>
      </w:r>
      <w:r>
        <w:rPr>
          <w:rFonts w:ascii="Times New Roman" w:hAnsi="Times New Roman" w:cs="Times New Roman"/>
          <w:sz w:val="28"/>
          <w:szCs w:val="28"/>
          <w:lang w:val="uk-UA"/>
        </w:rPr>
        <w:t xml:space="preserve"> покласти</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281940</wp:posOffset>
            </wp:positionH>
            <wp:positionV relativeFrom="paragraph">
              <wp:posOffset>163195</wp:posOffset>
            </wp:positionV>
            <wp:extent cx="4907915" cy="3283585"/>
            <wp:effectExtent l="0" t="0" r="6985" b="0"/>
            <wp:wrapTight wrapText="bothSides">
              <wp:wrapPolygon edited="0">
                <wp:start x="0" y="0"/>
                <wp:lineTo x="0" y="21429"/>
                <wp:lineTo x="21547" y="21429"/>
                <wp:lineTo x="21547" y="0"/>
                <wp:lineTo x="0" y="0"/>
              </wp:wrapPolygon>
            </wp:wrapTight>
            <wp:docPr id="33" name="Рисунок 24" descr="C:\Похід на Азов\DSC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охід на Азов\DSC_05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7915" cy="3283585"/>
                    </a:xfrm>
                    <a:prstGeom prst="rect">
                      <a:avLst/>
                    </a:prstGeom>
                    <a:noFill/>
                    <a:ln>
                      <a:noFill/>
                    </a:ln>
                  </pic:spPr>
                </pic:pic>
              </a:graphicData>
            </a:graphic>
          </wp:anchor>
        </w:drawing>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sidRPr="00270008">
        <w:rPr>
          <w:rFonts w:ascii="Times New Roman" w:hAnsi="Times New Roman" w:cs="Times New Roman"/>
          <w:sz w:val="28"/>
          <w:szCs w:val="28"/>
          <w:lang w:val="uk-UA"/>
        </w:rPr>
        <w:t>долоню правої руки, пальці повинні бути підведені. Поштовхові натискання на грудину в</w:t>
      </w:r>
      <w:r>
        <w:rPr>
          <w:rFonts w:ascii="Times New Roman" w:hAnsi="Times New Roman" w:cs="Times New Roman"/>
          <w:sz w:val="28"/>
          <w:szCs w:val="28"/>
          <w:lang w:val="uk-UA"/>
        </w:rPr>
        <w:t xml:space="preserve"> </w:t>
      </w:r>
      <w:r w:rsidRPr="00CC321E">
        <w:rPr>
          <w:rFonts w:ascii="Times New Roman" w:hAnsi="Times New Roman" w:cs="Times New Roman"/>
          <w:sz w:val="28"/>
          <w:szCs w:val="28"/>
          <w:lang w:val="uk-UA"/>
        </w:rPr>
        <w:t>кількості 30 разів, які рахуються вголос, необхідно проводити тільки прямими руками, при цьому використовувати вагу свого тіла. Долоні не повинні відриватися від грудини потерпілого, і кожний наступний рух необхідно проводити тільки після того, як грудна клітка повернеться в початкове положення.</w:t>
      </w:r>
    </w:p>
    <w:p w:rsidR="00C46309" w:rsidRDefault="00C46309" w:rsidP="00C46309">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C321E">
        <w:rPr>
          <w:rFonts w:ascii="Times New Roman" w:hAnsi="Times New Roman" w:cs="Times New Roman"/>
          <w:sz w:val="28"/>
          <w:szCs w:val="28"/>
          <w:lang w:val="uk-UA"/>
        </w:rPr>
        <w:t>Поштовхові  натискання на грудну клітку повинні проводитися з такою силою, щоб грудна клітка опускалася у дорослого на глибину до 5 см, у підлітка на 3 см, в однорічної дитини на 1 см.</w:t>
      </w:r>
    </w:p>
    <w:p w:rsidR="00C46309" w:rsidRPr="00270008" w:rsidRDefault="00C46309" w:rsidP="00C4630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70008">
        <w:rPr>
          <w:rFonts w:ascii="Times New Roman" w:hAnsi="Times New Roman" w:cs="Times New Roman"/>
          <w:sz w:val="28"/>
          <w:szCs w:val="28"/>
          <w:lang w:val="uk-UA"/>
        </w:rPr>
        <w:t>Непрямий масаж серця дитині до 1-го року проводиться з лівого боку грудної клітки на ширину 1-го пальця (1,5-2 см) нижче соска 2-ма пальцями (вказівним та середнім) з тими ж параметрами.</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Діти по черзі виконують ролі потерпілого і рятувальника. Повторюємо по кілька разів до повного засвоєння .</w:t>
      </w:r>
    </w:p>
    <w:p w:rsidR="00C46309" w:rsidRPr="006F7DA9" w:rsidRDefault="00C46309" w:rsidP="00C46309">
      <w:pPr>
        <w:tabs>
          <w:tab w:val="left" w:pos="2160"/>
        </w:tabs>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t>Заключна частина</w:t>
      </w:r>
    </w:p>
    <w:p w:rsidR="00C46309" w:rsidRDefault="00C46309" w:rsidP="00C46309">
      <w:pPr>
        <w:tabs>
          <w:tab w:val="left" w:pos="2160"/>
        </w:tabs>
        <w:spacing w:line="240" w:lineRule="auto"/>
        <w:rPr>
          <w:rFonts w:ascii="Times New Roman" w:hAnsi="Times New Roman" w:cs="Times New Roman"/>
          <w:sz w:val="28"/>
          <w:szCs w:val="28"/>
          <w:lang w:val="uk-UA"/>
        </w:rPr>
      </w:pPr>
      <w:r w:rsidRPr="006F7DA9">
        <w:rPr>
          <w:rFonts w:ascii="Times New Roman" w:hAnsi="Times New Roman" w:cs="Times New Roman"/>
          <w:sz w:val="28"/>
          <w:szCs w:val="28"/>
          <w:lang w:val="uk-UA"/>
        </w:rPr>
        <w:t>Учитель підводить підсумки змагань, оцінює роботу учнів, вказує на помилки</w:t>
      </w:r>
      <w:r>
        <w:rPr>
          <w:rFonts w:ascii="Times New Roman" w:hAnsi="Times New Roman" w:cs="Times New Roman"/>
          <w:sz w:val="28"/>
          <w:szCs w:val="28"/>
          <w:lang w:val="uk-UA"/>
        </w:rPr>
        <w:t>. Нагадує правила безпечної поведінки на воді.</w:t>
      </w:r>
    </w:p>
    <w:p w:rsidR="003E24A1" w:rsidRPr="00F27763" w:rsidRDefault="003E24A1"/>
    <w:p w:rsidR="00C46309" w:rsidRPr="00F27763" w:rsidRDefault="00C46309"/>
    <w:p w:rsidR="00C46309" w:rsidRPr="00F27763" w:rsidRDefault="00C46309"/>
    <w:p w:rsidR="00C46309" w:rsidRPr="00F27763" w:rsidRDefault="00C46309"/>
    <w:p w:rsidR="00C46309" w:rsidRPr="00F27763" w:rsidRDefault="00C46309"/>
    <w:p w:rsidR="00C46309" w:rsidRPr="00F27763" w:rsidRDefault="00C46309"/>
    <w:p w:rsidR="00C46309" w:rsidRPr="006F7DA9" w:rsidRDefault="00C46309" w:rsidP="00C46309">
      <w:pPr>
        <w:tabs>
          <w:tab w:val="left" w:pos="2160"/>
        </w:tabs>
        <w:jc w:val="center"/>
        <w:rPr>
          <w:rFonts w:ascii="Times New Roman" w:hAnsi="Times New Roman" w:cs="Times New Roman"/>
          <w:b/>
          <w:sz w:val="28"/>
          <w:szCs w:val="28"/>
          <w:lang w:val="uk-UA"/>
        </w:rPr>
      </w:pPr>
      <w:r w:rsidRPr="006F7DA9">
        <w:rPr>
          <w:rFonts w:ascii="Times New Roman" w:hAnsi="Times New Roman" w:cs="Times New Roman"/>
          <w:b/>
          <w:sz w:val="28"/>
          <w:szCs w:val="28"/>
          <w:lang w:val="uk-UA"/>
        </w:rPr>
        <w:lastRenderedPageBreak/>
        <w:t>Заняття   гуртка  «Школа  безпеки»</w:t>
      </w:r>
    </w:p>
    <w:p w:rsidR="00C46309" w:rsidRDefault="00C46309" w:rsidP="00C46309">
      <w:pPr>
        <w:tabs>
          <w:tab w:val="left" w:pos="2160"/>
        </w:tabs>
        <w:jc w:val="center"/>
        <w:rPr>
          <w:rFonts w:ascii="Times New Roman" w:hAnsi="Times New Roman" w:cs="Times New Roman"/>
          <w:sz w:val="28"/>
          <w:szCs w:val="28"/>
          <w:lang w:val="uk-UA"/>
        </w:rPr>
      </w:pPr>
      <w:r>
        <w:rPr>
          <w:rFonts w:ascii="Times New Roman" w:hAnsi="Times New Roman" w:cs="Times New Roman"/>
          <w:sz w:val="28"/>
          <w:szCs w:val="28"/>
          <w:lang w:val="uk-UA"/>
        </w:rPr>
        <w:t>Початковий рівень І рік навчання</w:t>
      </w:r>
    </w:p>
    <w:p w:rsidR="00C46309" w:rsidRDefault="00C46309" w:rsidP="00C46309">
      <w:pPr>
        <w:tabs>
          <w:tab w:val="left" w:pos="2160"/>
        </w:tabs>
        <w:rPr>
          <w:rFonts w:ascii="Times New Roman" w:hAnsi="Times New Roman" w:cs="Times New Roman"/>
          <w:sz w:val="28"/>
          <w:szCs w:val="28"/>
          <w:lang w:val="uk-UA"/>
        </w:rPr>
      </w:pPr>
      <w:r w:rsidRPr="00A27F6B">
        <w:rPr>
          <w:rFonts w:ascii="Times New Roman" w:hAnsi="Times New Roman" w:cs="Times New Roman"/>
          <w:b/>
          <w:i/>
          <w:sz w:val="28"/>
          <w:szCs w:val="28"/>
          <w:lang w:val="uk-UA"/>
        </w:rPr>
        <w:t>Тема</w:t>
      </w:r>
      <w:r w:rsidRPr="00772835">
        <w:rPr>
          <w:rFonts w:ascii="Times New Roman" w:hAnsi="Times New Roman" w:cs="Times New Roman"/>
          <w:i/>
          <w:sz w:val="28"/>
          <w:szCs w:val="28"/>
          <w:lang w:val="uk-UA"/>
        </w:rPr>
        <w:t>:</w:t>
      </w:r>
      <w:r>
        <w:rPr>
          <w:rFonts w:ascii="Times New Roman" w:hAnsi="Times New Roman" w:cs="Times New Roman"/>
          <w:sz w:val="28"/>
          <w:szCs w:val="28"/>
          <w:lang w:val="uk-UA"/>
        </w:rPr>
        <w:t xml:space="preserve"> дії при пожежній тривозі.</w:t>
      </w:r>
    </w:p>
    <w:p w:rsidR="00C46309" w:rsidRDefault="00C46309" w:rsidP="00C46309">
      <w:pPr>
        <w:tabs>
          <w:tab w:val="left" w:pos="2160"/>
        </w:tabs>
        <w:spacing w:after="0" w:line="240" w:lineRule="auto"/>
        <w:rPr>
          <w:rFonts w:ascii="Times New Roman" w:hAnsi="Times New Roman" w:cs="Times New Roman"/>
          <w:sz w:val="28"/>
          <w:szCs w:val="28"/>
          <w:lang w:val="uk-UA"/>
        </w:rPr>
      </w:pPr>
      <w:r w:rsidRPr="00A27F6B">
        <w:rPr>
          <w:rFonts w:ascii="Times New Roman" w:hAnsi="Times New Roman" w:cs="Times New Roman"/>
          <w:b/>
          <w:sz w:val="28"/>
          <w:szCs w:val="28"/>
          <w:lang w:val="uk-UA"/>
        </w:rPr>
        <w:t>Завдання</w:t>
      </w:r>
      <w:r>
        <w:rPr>
          <w:rFonts w:ascii="Times New Roman" w:hAnsi="Times New Roman" w:cs="Times New Roman"/>
          <w:sz w:val="28"/>
          <w:szCs w:val="28"/>
          <w:lang w:val="uk-UA"/>
        </w:rPr>
        <w:t>. Ознайомити учнів з правилами гасіння невеликих пожеж, особливостями гасіння електроприладів, навчити захищати органи дихання під час пожежі та здійснювати евакуацію з приміщення школи.</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Учні повинні вміти:</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1.Гасити невеликі пожежі, в тому числі спричинені електричним струмом.</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 Користуватися вогнегасником.</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 Уміти захистити органи дихання від отруйних газів.</w:t>
      </w:r>
    </w:p>
    <w:p w:rsidR="00C46309" w:rsidRDefault="00C46309" w:rsidP="00C46309">
      <w:pPr>
        <w:tabs>
          <w:tab w:val="left" w:pos="2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4. Знати шлях евакуації з приміщення школи.</w:t>
      </w:r>
    </w:p>
    <w:p w:rsidR="00C46309" w:rsidRDefault="00C46309" w:rsidP="00C46309">
      <w:pPr>
        <w:tabs>
          <w:tab w:val="left" w:pos="2160"/>
        </w:tabs>
        <w:rPr>
          <w:rFonts w:ascii="Times New Roman" w:hAnsi="Times New Roman" w:cs="Times New Roman"/>
          <w:sz w:val="28"/>
          <w:szCs w:val="28"/>
          <w:lang w:val="uk-UA"/>
        </w:rPr>
      </w:pPr>
    </w:p>
    <w:p w:rsidR="00C46309" w:rsidRPr="00772835" w:rsidRDefault="00C46309" w:rsidP="00C46309">
      <w:pPr>
        <w:tabs>
          <w:tab w:val="left" w:pos="2160"/>
        </w:tabs>
        <w:jc w:val="center"/>
        <w:rPr>
          <w:rFonts w:ascii="Times New Roman" w:hAnsi="Times New Roman" w:cs="Times New Roman"/>
          <w:b/>
          <w:sz w:val="28"/>
          <w:szCs w:val="28"/>
          <w:lang w:val="uk-UA"/>
        </w:rPr>
      </w:pPr>
      <w:r w:rsidRPr="00772835">
        <w:rPr>
          <w:rFonts w:ascii="Times New Roman" w:hAnsi="Times New Roman" w:cs="Times New Roman"/>
          <w:b/>
          <w:sz w:val="28"/>
          <w:szCs w:val="28"/>
          <w:lang w:val="uk-UA"/>
        </w:rPr>
        <w:t>Хід заняття.</w:t>
      </w:r>
    </w:p>
    <w:p w:rsidR="00C46309" w:rsidRDefault="00C46309" w:rsidP="00C46309">
      <w:pPr>
        <w:tabs>
          <w:tab w:val="left" w:pos="2160"/>
        </w:tabs>
        <w:rPr>
          <w:rFonts w:ascii="Times New Roman" w:hAnsi="Times New Roman" w:cs="Times New Roman"/>
          <w:sz w:val="28"/>
          <w:szCs w:val="28"/>
          <w:lang w:val="uk-UA"/>
        </w:rPr>
      </w:pPr>
      <w:r>
        <w:rPr>
          <w:rFonts w:ascii="Times New Roman" w:hAnsi="Times New Roman" w:cs="Times New Roman"/>
          <w:sz w:val="28"/>
          <w:szCs w:val="28"/>
          <w:lang w:val="uk-UA"/>
        </w:rPr>
        <w:t xml:space="preserve"> Розказати дітям і дати визначення:</w:t>
      </w:r>
    </w:p>
    <w:p w:rsidR="00C46309" w:rsidRDefault="00C46309" w:rsidP="00C46309">
      <w:pPr>
        <w:pStyle w:val="a8"/>
        <w:numPr>
          <w:ilvl w:val="0"/>
          <w:numId w:val="1"/>
        </w:numPr>
        <w:tabs>
          <w:tab w:val="left" w:pos="2160"/>
        </w:tabs>
        <w:rPr>
          <w:rFonts w:ascii="Times New Roman" w:hAnsi="Times New Roman" w:cs="Times New Roman"/>
          <w:sz w:val="28"/>
          <w:szCs w:val="28"/>
          <w:lang w:val="uk-UA"/>
        </w:rPr>
      </w:pPr>
      <w:r>
        <w:rPr>
          <w:rFonts w:ascii="Times New Roman" w:hAnsi="Times New Roman" w:cs="Times New Roman"/>
          <w:sz w:val="28"/>
          <w:szCs w:val="28"/>
          <w:lang w:val="uk-UA"/>
        </w:rPr>
        <w:t>Горючі речовини, важко горючі, негорючі.</w:t>
      </w:r>
    </w:p>
    <w:p w:rsidR="00C46309" w:rsidRDefault="00C46309" w:rsidP="00C46309">
      <w:pPr>
        <w:pStyle w:val="a8"/>
        <w:numPr>
          <w:ilvl w:val="0"/>
          <w:numId w:val="1"/>
        </w:numPr>
        <w:tabs>
          <w:tab w:val="left" w:pos="2160"/>
        </w:tabs>
        <w:rPr>
          <w:rFonts w:ascii="Times New Roman" w:hAnsi="Times New Roman" w:cs="Times New Roman"/>
          <w:sz w:val="28"/>
          <w:szCs w:val="28"/>
          <w:lang w:val="uk-UA"/>
        </w:rPr>
      </w:pPr>
      <w:r>
        <w:rPr>
          <w:rFonts w:ascii="Times New Roman" w:hAnsi="Times New Roman" w:cs="Times New Roman"/>
          <w:sz w:val="28"/>
          <w:szCs w:val="28"/>
          <w:lang w:val="uk-UA"/>
        </w:rPr>
        <w:t>Пожежа, види пожеж, евакуація, паніка.</w:t>
      </w:r>
    </w:p>
    <w:p w:rsidR="00C46309" w:rsidRPr="00D12524" w:rsidRDefault="00C46309" w:rsidP="00C46309">
      <w:pPr>
        <w:tabs>
          <w:tab w:val="left" w:pos="2160"/>
        </w:tabs>
        <w:ind w:firstLine="851"/>
        <w:jc w:val="both"/>
        <w:rPr>
          <w:rFonts w:ascii="Times New Roman" w:hAnsi="Times New Roman" w:cs="Times New Roman"/>
          <w:b/>
          <w:sz w:val="28"/>
          <w:szCs w:val="28"/>
          <w:lang w:val="uk-UA"/>
        </w:rPr>
      </w:pPr>
      <w:r w:rsidRPr="00D12524">
        <w:rPr>
          <w:rFonts w:ascii="Times New Roman" w:hAnsi="Times New Roman" w:cs="Times New Roman"/>
          <w:b/>
          <w:sz w:val="28"/>
          <w:szCs w:val="28"/>
          <w:lang w:val="uk-UA"/>
        </w:rPr>
        <w:t>Пояснення матеріалу.</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Вогонь – здавна надійний помічник людини. Ми зараз не можемо уявити життя без нього. Опинившись в екстремальних умовах (зима, мороз, вітер, віддаленість до житла) люди найперше прагнуть добути вогонь і зігрітися. Та водночас вогонь може бути дуже небезпечним. Особливо тоді, коли виходить з-під контролю і спричиняє пожежу.</w:t>
      </w:r>
    </w:p>
    <w:p w:rsidR="00C46309" w:rsidRDefault="00C46309" w:rsidP="00C46309">
      <w:pPr>
        <w:tabs>
          <w:tab w:val="left" w:pos="2160"/>
        </w:tabs>
        <w:ind w:firstLine="851"/>
        <w:jc w:val="both"/>
        <w:rPr>
          <w:rFonts w:ascii="Times New Roman" w:hAnsi="Times New Roman" w:cs="Times New Roman"/>
          <w:sz w:val="28"/>
          <w:szCs w:val="28"/>
          <w:lang w:val="uk-UA"/>
        </w:rPr>
      </w:pPr>
      <w:r w:rsidRPr="00D12524">
        <w:rPr>
          <w:rFonts w:ascii="Times New Roman" w:hAnsi="Times New Roman" w:cs="Times New Roman"/>
          <w:b/>
          <w:sz w:val="28"/>
          <w:szCs w:val="28"/>
          <w:lang w:val="uk-UA"/>
        </w:rPr>
        <w:t>Обговорити з дітьми</w:t>
      </w:r>
      <w:r>
        <w:rPr>
          <w:rFonts w:ascii="Times New Roman" w:hAnsi="Times New Roman" w:cs="Times New Roman"/>
          <w:sz w:val="28"/>
          <w:szCs w:val="28"/>
          <w:lang w:val="uk-UA"/>
        </w:rPr>
        <w:t>. До яких небезпечних наслідків може призвести пожежа в житловому будинку, школі, клубі, промисловому підприємстві, складі мінеральних добрив, військовому складі?</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6E24">
        <w:rPr>
          <w:rFonts w:ascii="Times New Roman" w:hAnsi="Times New Roman" w:cs="Times New Roman"/>
          <w:i/>
          <w:sz w:val="28"/>
          <w:szCs w:val="28"/>
          <w:lang w:val="uk-UA"/>
        </w:rPr>
        <w:t>Гасіння невеликої пожежі</w:t>
      </w:r>
      <w:r>
        <w:rPr>
          <w:rFonts w:ascii="Times New Roman" w:hAnsi="Times New Roman" w:cs="Times New Roman"/>
          <w:sz w:val="28"/>
          <w:szCs w:val="28"/>
          <w:lang w:val="uk-UA"/>
        </w:rPr>
        <w:t>.</w:t>
      </w:r>
    </w:p>
    <w:p w:rsidR="00C46309" w:rsidRPr="00C32A31"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більшості випадків пожежу можна загасити на стадії загорання. Для цього буває достатньо вилити на вогонь склянку води чи затоптати його ногами. Можна засипати вогонь піском, землею, накрити ковдрою або скористатися вогнегасником.</w:t>
      </w:r>
    </w:p>
    <w:p w:rsidR="00C46309" w:rsidRPr="00E76E24" w:rsidRDefault="00C46309" w:rsidP="00C46309">
      <w:pPr>
        <w:tabs>
          <w:tab w:val="left" w:pos="2160"/>
        </w:tabs>
        <w:ind w:firstLine="851"/>
        <w:jc w:val="both"/>
        <w:rPr>
          <w:rFonts w:ascii="Times New Roman" w:hAnsi="Times New Roman" w:cs="Times New Roman"/>
          <w:i/>
          <w:sz w:val="28"/>
          <w:szCs w:val="28"/>
          <w:lang w:val="uk-UA"/>
        </w:rPr>
      </w:pPr>
      <w:r w:rsidRPr="00E76E24">
        <w:rPr>
          <w:rFonts w:ascii="Times New Roman" w:hAnsi="Times New Roman" w:cs="Times New Roman"/>
          <w:i/>
          <w:sz w:val="28"/>
          <w:szCs w:val="28"/>
          <w:lang w:val="uk-UA"/>
        </w:rPr>
        <w:t>Правила гасіння електроприладів.</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Уяви собі ситуацію: ти сидиш за комп’ютером або дивишся телевізор. Несподівано з нього повалив дим і вогонь. Що треба робити?</w:t>
      </w:r>
    </w:p>
    <w:p w:rsidR="00C46309" w:rsidRDefault="00C46309" w:rsidP="00C46309">
      <w:pPr>
        <w:tabs>
          <w:tab w:val="left" w:pos="2160"/>
        </w:tabs>
        <w:spacing w:after="0"/>
        <w:ind w:firstLine="851"/>
        <w:jc w:val="both"/>
        <w:rPr>
          <w:rFonts w:ascii="Times New Roman" w:hAnsi="Times New Roman" w:cs="Times New Roman"/>
          <w:sz w:val="28"/>
          <w:szCs w:val="28"/>
          <w:lang w:val="uk-UA"/>
        </w:rPr>
      </w:pPr>
      <w:r w:rsidRPr="005321D3">
        <w:rPr>
          <w:rFonts w:ascii="Times New Roman" w:hAnsi="Times New Roman" w:cs="Times New Roman"/>
          <w:i/>
          <w:sz w:val="28"/>
          <w:szCs w:val="28"/>
          <w:lang w:val="uk-UA"/>
        </w:rPr>
        <w:lastRenderedPageBreak/>
        <w:t>По-перше</w:t>
      </w:r>
      <w:r>
        <w:rPr>
          <w:rFonts w:ascii="Times New Roman" w:hAnsi="Times New Roman" w:cs="Times New Roman"/>
          <w:sz w:val="28"/>
          <w:szCs w:val="28"/>
          <w:lang w:val="uk-UA"/>
        </w:rPr>
        <w:t>, діяти треба швидко. Якщо гаяти час, вогонь буде поширюватися. А якщо вчасно зреагувати, можна ліквідувати пожежу за лічені хвилини.</w:t>
      </w:r>
    </w:p>
    <w:p w:rsidR="00C46309" w:rsidRDefault="00C46309" w:rsidP="00C46309">
      <w:pPr>
        <w:tabs>
          <w:tab w:val="left" w:pos="2160"/>
        </w:tabs>
        <w:spacing w:after="0" w:line="240" w:lineRule="auto"/>
        <w:ind w:firstLine="851"/>
        <w:jc w:val="both"/>
        <w:rPr>
          <w:rFonts w:ascii="Times New Roman" w:hAnsi="Times New Roman" w:cs="Times New Roman"/>
          <w:sz w:val="28"/>
          <w:szCs w:val="28"/>
          <w:lang w:val="uk-UA"/>
        </w:rPr>
      </w:pPr>
      <w:r w:rsidRPr="005321D3">
        <w:rPr>
          <w:rFonts w:ascii="Times New Roman" w:hAnsi="Times New Roman" w:cs="Times New Roman"/>
          <w:i/>
          <w:sz w:val="28"/>
          <w:szCs w:val="28"/>
          <w:lang w:val="uk-UA"/>
        </w:rPr>
        <w:t>По-друге</w:t>
      </w:r>
      <w:r>
        <w:rPr>
          <w:rFonts w:ascii="Times New Roman" w:hAnsi="Times New Roman" w:cs="Times New Roman"/>
          <w:sz w:val="28"/>
          <w:szCs w:val="28"/>
          <w:lang w:val="uk-UA"/>
        </w:rPr>
        <w:t>, діяти треба надзвичайно обережно! Електроприлади увімкнені в розетку, лити воду не можна. Щоб не отримати ураження електричним струмом. Треба висмикнути вилку з розетки обгорнувши руки сухою тканиною або вимкнути електрику на щитку. Лише знеструмивши електроприлад його можна залити водою, накрити ковдрою, щоб припинити доступ кисню. У таких випадках ніколи не слід вагатися, думати про те, що гасячи комп’ютер чи телевізор, зіпсуєш його. Пошкодуєш, змарнуєш хвилини, секунди – і втратиш більше, а може своє здоров'я чи життя.</w:t>
      </w:r>
    </w:p>
    <w:p w:rsidR="00C46309" w:rsidRPr="005321D3" w:rsidRDefault="00C46309" w:rsidP="00C46309">
      <w:pPr>
        <w:tabs>
          <w:tab w:val="left" w:pos="2160"/>
        </w:tabs>
        <w:spacing w:after="0" w:line="240" w:lineRule="auto"/>
        <w:ind w:firstLine="851"/>
        <w:jc w:val="both"/>
        <w:rPr>
          <w:rFonts w:ascii="Times New Roman" w:hAnsi="Times New Roman" w:cs="Times New Roman"/>
          <w:i/>
          <w:sz w:val="28"/>
          <w:szCs w:val="28"/>
          <w:lang w:val="uk-UA"/>
        </w:rPr>
      </w:pPr>
      <w:r w:rsidRPr="005321D3">
        <w:rPr>
          <w:rFonts w:ascii="Times New Roman" w:hAnsi="Times New Roman" w:cs="Times New Roman"/>
          <w:i/>
          <w:sz w:val="28"/>
          <w:szCs w:val="28"/>
          <w:lang w:val="uk-UA"/>
        </w:rPr>
        <w:t>Як вибратись із задимленого приміщення</w:t>
      </w:r>
    </w:p>
    <w:p w:rsidR="00C46309" w:rsidRDefault="00C46309" w:rsidP="00C4630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Найбільшою небезпекою під час пожежі в приміщенні є не вогонь, а дим і отруйні гази, що утворюються під час горіння. Тому опинившись у задимленому приміщенні, слід негайно з</w:t>
      </w:r>
      <w:r w:rsidRPr="005321D3">
        <w:rPr>
          <w:rFonts w:ascii="Times New Roman" w:hAnsi="Times New Roman" w:cs="Times New Roman"/>
          <w:sz w:val="28"/>
          <w:szCs w:val="28"/>
          <w:lang w:val="uk-UA"/>
        </w:rPr>
        <w:t>ахистить очі та органи дихання</w:t>
      </w:r>
      <w:r>
        <w:rPr>
          <w:rFonts w:ascii="Times New Roman" w:hAnsi="Times New Roman" w:cs="Times New Roman"/>
          <w:sz w:val="28"/>
          <w:szCs w:val="28"/>
          <w:lang w:val="uk-UA"/>
        </w:rPr>
        <w:t>.</w:t>
      </w:r>
      <w:r w:rsidRPr="005321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цього, опуститись на підлогу, де менше диму, закрити рот і ніс тканиною. Якщо є можливість, намочити її водою,  </w:t>
      </w:r>
      <w:r w:rsidRPr="005321D3">
        <w:rPr>
          <w:rFonts w:ascii="Times New Roman" w:hAnsi="Times New Roman" w:cs="Times New Roman"/>
          <w:sz w:val="28"/>
          <w:szCs w:val="28"/>
          <w:lang w:val="uk-UA"/>
        </w:rPr>
        <w:t>Накритися вологою тканиною і рухатися до виходу</w:t>
      </w:r>
      <w:r>
        <w:rPr>
          <w:rFonts w:ascii="Times New Roman" w:hAnsi="Times New Roman" w:cs="Times New Roman"/>
          <w:sz w:val="28"/>
          <w:szCs w:val="28"/>
          <w:lang w:val="uk-UA"/>
        </w:rPr>
        <w:t xml:space="preserve">. </w:t>
      </w:r>
      <w:r w:rsidRPr="005321D3">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5321D3">
        <w:rPr>
          <w:rFonts w:ascii="Times New Roman" w:hAnsi="Times New Roman" w:cs="Times New Roman"/>
          <w:sz w:val="28"/>
          <w:szCs w:val="28"/>
          <w:lang w:val="uk-UA"/>
        </w:rPr>
        <w:t>е заходити туди, де велика концентрація диму</w:t>
      </w:r>
      <w:r>
        <w:rPr>
          <w:rFonts w:ascii="Times New Roman" w:hAnsi="Times New Roman" w:cs="Times New Roman"/>
          <w:sz w:val="28"/>
          <w:szCs w:val="28"/>
          <w:lang w:val="uk-UA"/>
        </w:rPr>
        <w:t>.</w:t>
      </w:r>
      <w:r w:rsidRPr="005321D3">
        <w:rPr>
          <w:rFonts w:ascii="Times New Roman" w:hAnsi="Times New Roman" w:cs="Times New Roman"/>
          <w:sz w:val="28"/>
          <w:szCs w:val="28"/>
          <w:lang w:val="uk-UA"/>
        </w:rPr>
        <w:t xml:space="preserve"> Пересуватися, тримаючись ближче до підлоги</w:t>
      </w:r>
      <w:r>
        <w:rPr>
          <w:rFonts w:ascii="Times New Roman" w:hAnsi="Times New Roman" w:cs="Times New Roman"/>
          <w:sz w:val="28"/>
          <w:szCs w:val="28"/>
          <w:lang w:val="uk-UA"/>
        </w:rPr>
        <w:t xml:space="preserve"> і стіни щоб не втратити орієнтації.</w:t>
      </w:r>
    </w:p>
    <w:p w:rsidR="00C46309" w:rsidRPr="00F463C1" w:rsidRDefault="00C46309" w:rsidP="00C46309">
      <w:pPr>
        <w:spacing w:after="0" w:line="240" w:lineRule="auto"/>
        <w:ind w:firstLine="851"/>
        <w:jc w:val="both"/>
        <w:rPr>
          <w:rFonts w:ascii="Times New Roman" w:hAnsi="Times New Roman" w:cs="Times New Roman"/>
          <w:i/>
          <w:sz w:val="28"/>
          <w:szCs w:val="28"/>
          <w:lang w:val="uk-UA"/>
        </w:rPr>
      </w:pPr>
      <w:r w:rsidRPr="00F463C1">
        <w:rPr>
          <w:rFonts w:ascii="Times New Roman" w:hAnsi="Times New Roman" w:cs="Times New Roman"/>
          <w:i/>
          <w:sz w:val="28"/>
          <w:szCs w:val="28"/>
          <w:lang w:val="uk-UA"/>
        </w:rPr>
        <w:t>Евакуація з приміщення школи</w:t>
      </w:r>
    </w:p>
    <w:p w:rsidR="00C46309" w:rsidRDefault="00C46309" w:rsidP="00C46309">
      <w:pPr>
        <w:tabs>
          <w:tab w:val="left" w:pos="216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 небезпечними є пожежі, що виникають у приміщенні школи. Адже тут перебувають багато дітей, а коли небезпека загрожує багатьом, може виникнути паніка.</w:t>
      </w:r>
    </w:p>
    <w:p w:rsidR="00C46309" w:rsidRDefault="00C46309" w:rsidP="00C46309">
      <w:pPr>
        <w:tabs>
          <w:tab w:val="left" w:pos="216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Паніка – це стан, коли люди втрачають контроль над собою і здатність правильно оцінювати ситуацію. Людей охоплює страх, вони починають хаотично бігати, кричати, плакати, ховатися в недоступних для рятувальників місцях. Така поведінка створює додаткову небезпеку.</w:t>
      </w:r>
    </w:p>
    <w:p w:rsidR="00C46309" w:rsidRDefault="00C46309" w:rsidP="00C46309">
      <w:pPr>
        <w:tabs>
          <w:tab w:val="left" w:pos="216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багатьох людей охоплює паніка, виникає збуджений некерований натовп. Натовп – це скупчення людей і він має велику силу, але не має розуму.</w:t>
      </w:r>
    </w:p>
    <w:p w:rsidR="00C46309" w:rsidRDefault="00C46309" w:rsidP="00C46309">
      <w:pPr>
        <w:tabs>
          <w:tab w:val="left" w:pos="216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запобігання утворення натовпу під час пожежі або іншої надзвичайної ситуації у школі чи будь якому іншому громадському приміщенні є план евакуації, який розміщений на видному місці. </w:t>
      </w:r>
    </w:p>
    <w:p w:rsidR="00C46309" w:rsidRPr="00A030BE" w:rsidRDefault="00C46309" w:rsidP="00C46309">
      <w:pPr>
        <w:tabs>
          <w:tab w:val="left" w:pos="2160"/>
        </w:tabs>
        <w:spacing w:after="0" w:line="240" w:lineRule="auto"/>
        <w:ind w:firstLine="851"/>
        <w:jc w:val="both"/>
        <w:rPr>
          <w:rFonts w:ascii="Times New Roman" w:hAnsi="Times New Roman" w:cs="Times New Roman"/>
          <w:i/>
          <w:sz w:val="28"/>
          <w:szCs w:val="28"/>
          <w:lang w:val="uk-UA"/>
        </w:rPr>
      </w:pPr>
      <w:r w:rsidRPr="00A030BE">
        <w:rPr>
          <w:rFonts w:ascii="Times New Roman" w:hAnsi="Times New Roman" w:cs="Times New Roman"/>
          <w:i/>
          <w:sz w:val="28"/>
          <w:szCs w:val="28"/>
          <w:lang w:val="uk-UA"/>
        </w:rPr>
        <w:t>Практична робота</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1.Уважно вивчаємо план евакуації своєї школи. У зошиті замальовуємо маршрут, яким повинен скористуватися твій клас у разі пожежної чи іншої тривоги.</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 Вивчаємо правила користування вогнегасником. Інструкція написана на корпусі кожного вогнегасника.</w:t>
      </w:r>
    </w:p>
    <w:p w:rsidR="00C46309" w:rsidRDefault="00C46309" w:rsidP="00C46309">
      <w:pPr>
        <w:tabs>
          <w:tab w:val="left" w:pos="2160"/>
        </w:tabs>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 Гасимо вогнегасником умовну пожежу на пришкільному майданчику.</w:t>
      </w:r>
    </w:p>
    <w:p w:rsidR="00C46309" w:rsidRDefault="00C46309" w:rsidP="00C46309">
      <w:pPr>
        <w:tabs>
          <w:tab w:val="left" w:pos="2160"/>
        </w:tabs>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4457468"/>
            <wp:effectExtent l="0" t="0" r="3175" b="635"/>
            <wp:docPr id="34" name="Рисунок 27" descr="C:\День Цивільного захисту\DSCN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ень Цивільного захисту\DSCN2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457468"/>
                    </a:xfrm>
                    <a:prstGeom prst="rect">
                      <a:avLst/>
                    </a:prstGeom>
                    <a:noFill/>
                    <a:ln>
                      <a:noFill/>
                    </a:ln>
                  </pic:spPr>
                </pic:pic>
              </a:graphicData>
            </a:graphic>
          </wp:inline>
        </w:drawing>
      </w:r>
    </w:p>
    <w:p w:rsidR="00C46309" w:rsidRDefault="00C46309" w:rsidP="00C46309">
      <w:pPr>
        <w:tabs>
          <w:tab w:val="left" w:pos="2160"/>
        </w:tabs>
        <w:rPr>
          <w:rFonts w:ascii="Times New Roman" w:hAnsi="Times New Roman" w:cs="Times New Roman"/>
          <w:sz w:val="28"/>
          <w:szCs w:val="28"/>
          <w:lang w:val="uk-UA"/>
        </w:rPr>
      </w:pPr>
    </w:p>
    <w:p w:rsidR="00C46309" w:rsidRPr="00772835" w:rsidRDefault="00C46309" w:rsidP="00C46309">
      <w:pPr>
        <w:tabs>
          <w:tab w:val="left" w:pos="2160"/>
        </w:tabs>
        <w:jc w:val="center"/>
        <w:rPr>
          <w:rFonts w:ascii="Times New Roman" w:hAnsi="Times New Roman" w:cs="Times New Roman"/>
          <w:b/>
          <w:sz w:val="28"/>
          <w:szCs w:val="28"/>
          <w:lang w:val="uk-UA"/>
        </w:rPr>
      </w:pPr>
      <w:r w:rsidRPr="00772835">
        <w:rPr>
          <w:rFonts w:ascii="Times New Roman" w:hAnsi="Times New Roman" w:cs="Times New Roman"/>
          <w:b/>
          <w:sz w:val="28"/>
          <w:szCs w:val="28"/>
          <w:lang w:val="uk-UA"/>
        </w:rPr>
        <w:t>Заключна частина</w:t>
      </w:r>
    </w:p>
    <w:p w:rsidR="00C46309" w:rsidRDefault="00C46309" w:rsidP="00C46309">
      <w:pPr>
        <w:tabs>
          <w:tab w:val="left" w:pos="2160"/>
        </w:tabs>
        <w:rPr>
          <w:rFonts w:ascii="Times New Roman" w:hAnsi="Times New Roman" w:cs="Times New Roman"/>
          <w:sz w:val="28"/>
          <w:szCs w:val="28"/>
          <w:lang w:val="uk-UA"/>
        </w:rPr>
      </w:pPr>
      <w:r w:rsidRPr="00772835">
        <w:rPr>
          <w:rFonts w:ascii="Times New Roman" w:hAnsi="Times New Roman" w:cs="Times New Roman"/>
          <w:sz w:val="28"/>
          <w:szCs w:val="28"/>
          <w:lang w:val="uk-UA"/>
        </w:rPr>
        <w:t xml:space="preserve">Учитель підводить підсумки змагань, оцінює роботу учнів, вказує на помилки. Нагадує правила безпечної поведінки </w:t>
      </w:r>
      <w:r>
        <w:rPr>
          <w:rFonts w:ascii="Times New Roman" w:hAnsi="Times New Roman" w:cs="Times New Roman"/>
          <w:sz w:val="28"/>
          <w:szCs w:val="28"/>
          <w:lang w:val="uk-UA"/>
        </w:rPr>
        <w:t>з вогнем. Домашнє завдання: намалювати план евакуації із свого будинку в разі пожежі.</w:t>
      </w:r>
    </w:p>
    <w:p w:rsidR="00C46309" w:rsidRPr="00F27763" w:rsidRDefault="00C46309"/>
    <w:p w:rsidR="00C72124" w:rsidRPr="00F27763" w:rsidRDefault="00C72124"/>
    <w:p w:rsidR="00C72124" w:rsidRPr="00F27763" w:rsidRDefault="00C72124"/>
    <w:p w:rsidR="00C72124" w:rsidRPr="00F27763" w:rsidRDefault="00C72124"/>
    <w:p w:rsidR="00C72124" w:rsidRPr="00F27763" w:rsidRDefault="00C72124"/>
    <w:p w:rsidR="00C72124" w:rsidRPr="00F27763" w:rsidRDefault="00C72124"/>
    <w:p w:rsidR="00C72124" w:rsidRPr="00F27763" w:rsidRDefault="00C72124"/>
    <w:p w:rsidR="00C72124" w:rsidRPr="00F27763" w:rsidRDefault="00C72124"/>
    <w:p w:rsidR="00C72124" w:rsidRPr="00F27763" w:rsidRDefault="00C72124"/>
    <w:p w:rsidR="00C72124" w:rsidRPr="00F27763" w:rsidRDefault="00C72124">
      <w:bookmarkStart w:id="0" w:name="_GoBack"/>
      <w:bookmarkEnd w:id="0"/>
    </w:p>
    <w:sectPr w:rsidR="00C72124" w:rsidRPr="00F277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05" w:rsidRDefault="00D56905" w:rsidP="00C46309">
      <w:pPr>
        <w:spacing w:after="0" w:line="240" w:lineRule="auto"/>
      </w:pPr>
      <w:r>
        <w:separator/>
      </w:r>
    </w:p>
  </w:endnote>
  <w:endnote w:type="continuationSeparator" w:id="0">
    <w:p w:rsidR="00D56905" w:rsidRDefault="00D56905" w:rsidP="00C4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05" w:rsidRDefault="00D56905" w:rsidP="00C46309">
      <w:pPr>
        <w:spacing w:after="0" w:line="240" w:lineRule="auto"/>
      </w:pPr>
      <w:r>
        <w:separator/>
      </w:r>
    </w:p>
  </w:footnote>
  <w:footnote w:type="continuationSeparator" w:id="0">
    <w:p w:rsidR="00D56905" w:rsidRDefault="00D56905" w:rsidP="00C463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30A1C"/>
    <w:multiLevelType w:val="hybridMultilevel"/>
    <w:tmpl w:val="5A88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6309"/>
    <w:rsid w:val="003E24A1"/>
    <w:rsid w:val="00C46309"/>
    <w:rsid w:val="00C72124"/>
    <w:rsid w:val="00D56905"/>
    <w:rsid w:val="00F27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6309"/>
    <w:pPr>
      <w:spacing w:after="0" w:line="240" w:lineRule="auto"/>
    </w:pPr>
    <w:rPr>
      <w:rFonts w:eastAsiaTheme="minorHAnsi"/>
      <w:lang w:eastAsia="en-US"/>
    </w:rPr>
  </w:style>
  <w:style w:type="paragraph" w:styleId="a4">
    <w:name w:val="header"/>
    <w:basedOn w:val="a"/>
    <w:link w:val="a5"/>
    <w:uiPriority w:val="99"/>
    <w:semiHidden/>
    <w:unhideWhenUsed/>
    <w:rsid w:val="00C4630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46309"/>
  </w:style>
  <w:style w:type="paragraph" w:styleId="a6">
    <w:name w:val="footer"/>
    <w:basedOn w:val="a"/>
    <w:link w:val="a7"/>
    <w:uiPriority w:val="99"/>
    <w:semiHidden/>
    <w:unhideWhenUsed/>
    <w:rsid w:val="00C4630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46309"/>
  </w:style>
  <w:style w:type="paragraph" w:styleId="a8">
    <w:name w:val="List Paragraph"/>
    <w:basedOn w:val="a"/>
    <w:uiPriority w:val="34"/>
    <w:qFormat/>
    <w:rsid w:val="00C46309"/>
    <w:pPr>
      <w:ind w:left="720"/>
      <w:contextualSpacing/>
    </w:pPr>
    <w:rPr>
      <w:rFonts w:eastAsiaTheme="minorHAnsi"/>
      <w:lang w:eastAsia="en-US"/>
    </w:rPr>
  </w:style>
  <w:style w:type="paragraph" w:styleId="a9">
    <w:name w:val="Balloon Text"/>
    <w:basedOn w:val="a"/>
    <w:link w:val="aa"/>
    <w:uiPriority w:val="99"/>
    <w:semiHidden/>
    <w:unhideWhenUsed/>
    <w:rsid w:val="00C463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63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13428-4745-4F5F-8C43-461AC9E8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2992</Words>
  <Characters>17061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dcterms:created xsi:type="dcterms:W3CDTF">2018-01-22T11:27:00Z</dcterms:created>
  <dcterms:modified xsi:type="dcterms:W3CDTF">2021-12-06T16:07:00Z</dcterms:modified>
</cp:coreProperties>
</file>